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23734299"/>
        <w:docPartObj>
          <w:docPartGallery w:val="Cover Pages"/>
          <w:docPartUnique/>
        </w:docPartObj>
      </w:sdtPr>
      <w:sdtEndPr/>
      <w:sdtContent>
        <w:p w14:paraId="293356E4" w14:textId="77777777" w:rsidR="0064352D" w:rsidRPr="00C9448B" w:rsidRDefault="0064352D" w:rsidP="001124FE"/>
        <w:tbl>
          <w:tblPr>
            <w:tblStyle w:val="Tabellrutnt"/>
            <w:tblpPr w:leftFromText="141" w:rightFromText="141" w:vertAnchor="text" w:tblpY="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795"/>
          </w:tblGrid>
          <w:tr w:rsidR="0064352D" w14:paraId="3FB85F93" w14:textId="77777777" w:rsidTr="00616BBE">
            <w:trPr>
              <w:trHeight w:val="1911"/>
            </w:trPr>
            <w:tc>
              <w:tcPr>
                <w:tcW w:w="7795" w:type="dxa"/>
              </w:tcPr>
              <w:p w14:paraId="31992645" w14:textId="5B8C85AF" w:rsidR="0064352D" w:rsidRDefault="0020638B" w:rsidP="00616BBE">
                <w:pPr>
                  <w:pStyle w:val="Rapportrubrik1"/>
                </w:pPr>
                <w:r>
                  <w:t>Inspel a</w:t>
                </w:r>
                <w:r w:rsidR="0074525E">
                  <w:t xml:space="preserve">ktiviteter </w:t>
                </w:r>
                <w:r w:rsidR="002A4DFA">
                  <w:t>20xx</w:t>
                </w:r>
                <w:r w:rsidR="0074525E">
                  <w:t xml:space="preserve"> (plan </w:t>
                </w:r>
                <w:r w:rsidR="002A4DFA">
                  <w:t>20xx</w:t>
                </w:r>
                <w:r w:rsidR="00F55285">
                  <w:t>–</w:t>
                </w:r>
                <w:r w:rsidR="002A4DFA">
                  <w:t>20xx</w:t>
                </w:r>
                <w:r w:rsidR="00FC1035">
                  <w:t xml:space="preserve">) </w:t>
                </w:r>
              </w:p>
              <w:p w14:paraId="5B5DFCCE" w14:textId="77777777" w:rsidR="00470C15" w:rsidRDefault="00470C15" w:rsidP="00616BBE">
                <w:pPr>
                  <w:pStyle w:val="Rapportrubrik1"/>
                </w:pPr>
              </w:p>
            </w:tc>
          </w:tr>
          <w:tr w:rsidR="0064352D" w:rsidRPr="005E3CBF" w14:paraId="469C7885" w14:textId="77777777" w:rsidTr="00616BBE">
            <w:trPr>
              <w:trHeight w:val="2201"/>
            </w:trPr>
            <w:tc>
              <w:tcPr>
                <w:tcW w:w="7795" w:type="dxa"/>
              </w:tcPr>
              <w:p w14:paraId="1F376418" w14:textId="77777777" w:rsidR="00DD236C" w:rsidRPr="005E3CBF" w:rsidRDefault="00AE495E" w:rsidP="00616BBE">
                <w:pPr>
                  <w:pStyle w:val="Rapportrubrik3"/>
                  <w:spacing w:line="240" w:lineRule="auto"/>
                  <w:rPr>
                    <w:rFonts w:asciiTheme="minorHAnsi" w:hAnsiTheme="minorHAnsi"/>
                    <w:b w:val="0"/>
                    <w:sz w:val="22"/>
                  </w:rPr>
                </w:pPr>
                <w:r w:rsidRPr="005E3CBF">
                  <w:rPr>
                    <w:rFonts w:asciiTheme="minorHAnsi" w:hAnsiTheme="minorHAnsi"/>
                    <w:sz w:val="22"/>
                  </w:rPr>
                  <w:t>Info. om mallen:</w:t>
                </w:r>
                <w:r w:rsidR="00DD236C" w:rsidRPr="005E3CBF">
                  <w:rPr>
                    <w:rFonts w:asciiTheme="minorHAnsi" w:hAnsiTheme="minorHAnsi"/>
                    <w:sz w:val="22"/>
                  </w:rPr>
                  <w:t xml:space="preserve"> </w:t>
                </w:r>
                <w:r w:rsidR="0020638B" w:rsidRPr="005E3CBF">
                  <w:rPr>
                    <w:rFonts w:asciiTheme="minorHAnsi" w:hAnsiTheme="minorHAnsi"/>
                    <w:b w:val="0"/>
                    <w:sz w:val="22"/>
                  </w:rPr>
                  <w:t xml:space="preserve">Forskningsråd, utbildningsråd och strategigruppen för lika villkor har möjlighet att lämna inspel på aktiviteter som bör prioriteras på </w:t>
                </w:r>
                <w:r w:rsidR="00E540C8" w:rsidRPr="005E3CBF">
                  <w:rPr>
                    <w:rFonts w:asciiTheme="minorHAnsi" w:hAnsiTheme="minorHAnsi"/>
                    <w:b w:val="0"/>
                    <w:sz w:val="22"/>
                  </w:rPr>
                  <w:t>universitetsövergripande</w:t>
                </w:r>
                <w:r w:rsidR="0020638B" w:rsidRPr="005E3CBF">
                  <w:rPr>
                    <w:rFonts w:asciiTheme="minorHAnsi" w:hAnsiTheme="minorHAnsi"/>
                    <w:b w:val="0"/>
                    <w:sz w:val="22"/>
                  </w:rPr>
                  <w:t xml:space="preserve"> nivå kommande år.</w:t>
                </w:r>
                <w:r w:rsidR="0020638B" w:rsidRPr="005E3CBF">
                  <w:rPr>
                    <w:rFonts w:asciiTheme="minorHAnsi" w:hAnsiTheme="minorHAnsi"/>
                    <w:sz w:val="22"/>
                  </w:rPr>
                  <w:t xml:space="preserve"> </w:t>
                </w:r>
              </w:p>
              <w:p w14:paraId="2B07B075" w14:textId="77777777" w:rsidR="00C07F2F" w:rsidRPr="005E3CBF" w:rsidRDefault="00C07F2F" w:rsidP="00616BBE">
                <w:pPr>
                  <w:pStyle w:val="Rapportrubrik3"/>
                  <w:spacing w:line="240" w:lineRule="auto"/>
                  <w:rPr>
                    <w:rFonts w:asciiTheme="minorHAnsi" w:hAnsiTheme="minorHAnsi"/>
                    <w:b w:val="0"/>
                    <w:sz w:val="22"/>
                  </w:rPr>
                </w:pPr>
                <w:r w:rsidRPr="005E3CBF">
                  <w:rPr>
                    <w:rFonts w:asciiTheme="minorHAnsi" w:hAnsiTheme="minorHAnsi"/>
                    <w:b w:val="0"/>
                    <w:sz w:val="22"/>
                  </w:rPr>
                  <w:t xml:space="preserve">Utgångspunkt </w:t>
                </w:r>
                <w:r w:rsidR="00647089" w:rsidRPr="005E3CBF">
                  <w:rPr>
                    <w:rFonts w:asciiTheme="minorHAnsi" w:hAnsiTheme="minorHAnsi"/>
                    <w:b w:val="0"/>
                    <w:sz w:val="22"/>
                  </w:rPr>
                  <w:t>är</w:t>
                </w:r>
                <w:r w:rsidRPr="005E3CBF">
                  <w:rPr>
                    <w:rFonts w:asciiTheme="minorHAnsi" w:hAnsiTheme="minorHAnsi"/>
                    <w:b w:val="0"/>
                    <w:sz w:val="22"/>
                  </w:rPr>
                  <w:t xml:space="preserve"> Mittuniversitetets strategi </w:t>
                </w:r>
                <w:r w:rsidR="00647089" w:rsidRPr="005E3CBF">
                  <w:rPr>
                    <w:rFonts w:asciiTheme="minorHAnsi" w:hAnsiTheme="minorHAnsi"/>
                    <w:b w:val="0"/>
                    <w:sz w:val="22"/>
                  </w:rPr>
                  <w:t>med tillhörande</w:t>
                </w:r>
                <w:r w:rsidRPr="005E3CBF">
                  <w:rPr>
                    <w:rFonts w:asciiTheme="minorHAnsi" w:hAnsiTheme="minorHAnsi"/>
                    <w:b w:val="0"/>
                    <w:sz w:val="22"/>
                  </w:rPr>
                  <w:t xml:space="preserve"> effektområden:</w:t>
                </w:r>
              </w:p>
              <w:p w14:paraId="610933C5" w14:textId="77777777" w:rsidR="00C07F2F" w:rsidRPr="005E3CBF" w:rsidRDefault="00C07F2F" w:rsidP="00616BBE">
                <w:pPr>
                  <w:pStyle w:val="Rapportrubrik3"/>
                  <w:numPr>
                    <w:ilvl w:val="0"/>
                    <w:numId w:val="9"/>
                  </w:numPr>
                  <w:spacing w:line="240" w:lineRule="auto"/>
                  <w:rPr>
                    <w:rFonts w:asciiTheme="minorHAnsi" w:hAnsiTheme="minorHAnsi"/>
                    <w:b w:val="0"/>
                    <w:sz w:val="22"/>
                  </w:rPr>
                </w:pPr>
                <w:r w:rsidRPr="005E3CBF">
                  <w:rPr>
                    <w:rFonts w:asciiTheme="minorHAnsi" w:hAnsiTheme="minorHAnsi"/>
                    <w:b w:val="0"/>
                    <w:sz w:val="22"/>
                  </w:rPr>
                  <w:t>Hållbar utveckling</w:t>
                </w:r>
              </w:p>
              <w:p w14:paraId="39140068" w14:textId="77777777" w:rsidR="00C07F2F" w:rsidRPr="005E3CBF" w:rsidRDefault="00C07F2F" w:rsidP="00616BBE">
                <w:pPr>
                  <w:pStyle w:val="Rapportrubrik3"/>
                  <w:numPr>
                    <w:ilvl w:val="0"/>
                    <w:numId w:val="9"/>
                  </w:numPr>
                  <w:spacing w:line="240" w:lineRule="auto"/>
                  <w:rPr>
                    <w:rFonts w:asciiTheme="minorHAnsi" w:hAnsiTheme="minorHAnsi"/>
                    <w:b w:val="0"/>
                    <w:sz w:val="22"/>
                  </w:rPr>
                </w:pPr>
                <w:r w:rsidRPr="005E3CBF">
                  <w:rPr>
                    <w:rFonts w:asciiTheme="minorHAnsi" w:hAnsiTheme="minorHAnsi"/>
                    <w:b w:val="0"/>
                    <w:sz w:val="22"/>
                  </w:rPr>
                  <w:t xml:space="preserve">Relevans </w:t>
                </w:r>
              </w:p>
              <w:p w14:paraId="4F606894" w14:textId="77777777" w:rsidR="00C07F2F" w:rsidRPr="005E3CBF" w:rsidRDefault="00C07F2F" w:rsidP="00616BBE">
                <w:pPr>
                  <w:pStyle w:val="Rapportrubrik3"/>
                  <w:numPr>
                    <w:ilvl w:val="0"/>
                    <w:numId w:val="9"/>
                  </w:numPr>
                  <w:spacing w:line="240" w:lineRule="auto"/>
                  <w:rPr>
                    <w:rFonts w:asciiTheme="minorHAnsi" w:hAnsiTheme="minorHAnsi"/>
                    <w:b w:val="0"/>
                    <w:sz w:val="22"/>
                  </w:rPr>
                </w:pPr>
                <w:r w:rsidRPr="005E3CBF">
                  <w:rPr>
                    <w:rFonts w:asciiTheme="minorHAnsi" w:hAnsiTheme="minorHAnsi"/>
                    <w:b w:val="0"/>
                    <w:sz w:val="22"/>
                  </w:rPr>
                  <w:t>Attraktivitet</w:t>
                </w:r>
              </w:p>
              <w:p w14:paraId="4098C497" w14:textId="77777777" w:rsidR="00C07F2F" w:rsidRPr="005E3CBF" w:rsidRDefault="00C07F2F" w:rsidP="00616BBE">
                <w:pPr>
                  <w:pStyle w:val="Rapportrubrik3"/>
                  <w:numPr>
                    <w:ilvl w:val="0"/>
                    <w:numId w:val="9"/>
                  </w:numPr>
                  <w:spacing w:line="240" w:lineRule="auto"/>
                  <w:rPr>
                    <w:rFonts w:asciiTheme="minorHAnsi" w:hAnsiTheme="minorHAnsi"/>
                    <w:b w:val="0"/>
                    <w:sz w:val="22"/>
                  </w:rPr>
                </w:pPr>
                <w:r w:rsidRPr="005E3CBF">
                  <w:rPr>
                    <w:rFonts w:asciiTheme="minorHAnsi" w:hAnsiTheme="minorHAnsi"/>
                    <w:b w:val="0"/>
                    <w:sz w:val="22"/>
                  </w:rPr>
                  <w:t>Kvalitet</w:t>
                </w:r>
              </w:p>
              <w:p w14:paraId="3FBAB1FE" w14:textId="77777777" w:rsidR="00E540C8" w:rsidRPr="005E3CBF" w:rsidRDefault="00E540C8" w:rsidP="00616BBE">
                <w:pPr>
                  <w:pStyle w:val="Rapportrubrik3"/>
                  <w:rPr>
                    <w:rFonts w:asciiTheme="minorHAnsi" w:hAnsiTheme="minorHAnsi"/>
                    <w:b w:val="0"/>
                    <w:sz w:val="22"/>
                  </w:rPr>
                </w:pPr>
                <w:r w:rsidRPr="005E3CBF">
                  <w:rPr>
                    <w:rFonts w:asciiTheme="minorHAnsi" w:hAnsiTheme="minorHAnsi"/>
                    <w:b w:val="0"/>
                    <w:sz w:val="22"/>
                  </w:rPr>
                  <w:t>Mer information finns på medarbetar</w:t>
                </w:r>
                <w:r w:rsidR="00AD53E0">
                  <w:rPr>
                    <w:rFonts w:asciiTheme="minorHAnsi" w:hAnsiTheme="minorHAnsi"/>
                    <w:b w:val="0"/>
                    <w:sz w:val="22"/>
                  </w:rPr>
                  <w:t>webben</w:t>
                </w:r>
                <w:r w:rsidRPr="005E3CBF">
                  <w:rPr>
                    <w:rFonts w:asciiTheme="minorHAnsi" w:hAnsiTheme="minorHAnsi"/>
                    <w:b w:val="0"/>
                    <w:sz w:val="22"/>
                  </w:rPr>
                  <w:t xml:space="preserve"> </w:t>
                </w:r>
                <w:hyperlink r:id="rId8" w:history="1">
                  <w:r w:rsidR="009E57FA" w:rsidRPr="005E3CBF">
                    <w:rPr>
                      <w:rStyle w:val="Hyperlnk"/>
                      <w:rFonts w:asciiTheme="minorHAnsi" w:hAnsiTheme="minorHAnsi"/>
                      <w:b w:val="0"/>
                      <w:sz w:val="22"/>
                      <w:szCs w:val="24"/>
                    </w:rPr>
                    <w:t>Verksamhetsplaneringsprocessen</w:t>
                  </w:r>
                </w:hyperlink>
                <w:r w:rsidRPr="005E3CBF">
                  <w:rPr>
                    <w:rFonts w:asciiTheme="minorHAnsi" w:hAnsiTheme="minorHAnsi"/>
                    <w:b w:val="0"/>
                    <w:sz w:val="22"/>
                  </w:rPr>
                  <w:t>.</w:t>
                </w:r>
              </w:p>
              <w:p w14:paraId="784B2EA4" w14:textId="77777777" w:rsidR="00E540C8" w:rsidRPr="005E3CBF" w:rsidRDefault="00E540C8" w:rsidP="00616BBE">
                <w:pPr>
                  <w:pStyle w:val="Rapportrubrik3"/>
                  <w:rPr>
                    <w:rFonts w:asciiTheme="minorHAnsi" w:hAnsiTheme="minorHAnsi"/>
                    <w:b w:val="0"/>
                    <w:sz w:val="22"/>
                  </w:rPr>
                </w:pPr>
                <w:r w:rsidRPr="005E3CBF">
                  <w:rPr>
                    <w:rFonts w:asciiTheme="minorHAnsi" w:hAnsiTheme="minorHAnsi"/>
                    <w:sz w:val="22"/>
                  </w:rPr>
                  <w:t>Universitetsövergripande aktivitet:</w:t>
                </w:r>
                <w:r w:rsidRPr="005E3CBF">
                  <w:rPr>
                    <w:rFonts w:asciiTheme="minorHAnsi" w:hAnsiTheme="minorHAnsi"/>
                    <w:b w:val="0"/>
                    <w:sz w:val="22"/>
                  </w:rPr>
                  <w:t xml:space="preserve"> Avgränsad aktivitet som ligger utanför ordinarie löpande verksamhet, och som riktas mot att uppfylla ett särskilt syfte - mål enligt strategin, uppdrag enligt regleringsbrev, rektors- eller förvaltningschefsbeslut eller liknande OCH som bör genomföras gemensamt av flera avdelningar och/eller institutioner för att få tänkt och önskade effekter. </w:t>
                </w:r>
              </w:p>
              <w:p w14:paraId="774953D1" w14:textId="77777777" w:rsidR="005B6E93" w:rsidRPr="00392B30" w:rsidRDefault="00392B30" w:rsidP="00616BBE">
                <w:pPr>
                  <w:pStyle w:val="Rapportrubrik3"/>
                  <w:rPr>
                    <w:rFonts w:asciiTheme="minorHAnsi" w:hAnsiTheme="minorHAnsi"/>
                    <w:b w:val="0"/>
                    <w:sz w:val="22"/>
                  </w:rPr>
                </w:pPr>
                <w:r>
                  <w:rPr>
                    <w:rFonts w:asciiTheme="minorHAnsi" w:hAnsiTheme="minorHAnsi"/>
                    <w:b w:val="0"/>
                    <w:sz w:val="22"/>
                  </w:rPr>
                  <w:t>Förslag på a</w:t>
                </w:r>
                <w:r w:rsidR="005B6E93" w:rsidRPr="00392B30">
                  <w:rPr>
                    <w:rFonts w:asciiTheme="minorHAnsi" w:hAnsiTheme="minorHAnsi"/>
                    <w:b w:val="0"/>
                    <w:sz w:val="22"/>
                  </w:rPr>
                  <w:t>ktiviteter bör vara avstämda med den som förslås vara ansvarig.</w:t>
                </w:r>
              </w:p>
              <w:p w14:paraId="44533170" w14:textId="2E2782BE" w:rsidR="00DD236C" w:rsidRPr="005E3CBF" w:rsidRDefault="00DD236C" w:rsidP="00616BBE">
                <w:pPr>
                  <w:pStyle w:val="Rapportrubrik2"/>
                  <w:spacing w:after="0" w:line="240" w:lineRule="auto"/>
                  <w:rPr>
                    <w:rFonts w:asciiTheme="minorHAnsi" w:hAnsiTheme="minorHAnsi"/>
                    <w:i/>
                    <w:sz w:val="22"/>
                  </w:rPr>
                </w:pPr>
              </w:p>
            </w:tc>
          </w:tr>
        </w:tbl>
        <w:p w14:paraId="7BC85031" w14:textId="77777777" w:rsidR="0064352D" w:rsidRPr="0064352D" w:rsidRDefault="00616BBE" w:rsidP="0064352D">
          <w:r w:rsidRPr="005E3CBF">
            <w:rPr>
              <w:noProof/>
              <w:lang w:eastAsia="sv-SE"/>
            </w:rPr>
            <w:drawing>
              <wp:anchor distT="0" distB="0" distL="114300" distR="114300" simplePos="0" relativeHeight="251658240" behindDoc="1" locked="0" layoutInCell="1" allowOverlap="1" wp14:anchorId="5336A16A" wp14:editId="71DB4901">
                <wp:simplePos x="0" y="0"/>
                <wp:positionH relativeFrom="column">
                  <wp:posOffset>3009900</wp:posOffset>
                </wp:positionH>
                <wp:positionV relativeFrom="paragraph">
                  <wp:posOffset>2022475</wp:posOffset>
                </wp:positionV>
                <wp:extent cx="2555240" cy="1292860"/>
                <wp:effectExtent l="0" t="0" r="0" b="2540"/>
                <wp:wrapNone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2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5240" cy="1292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textWrapping" w:clear="all"/>
          </w:r>
        </w:p>
      </w:sdtContent>
    </w:sdt>
    <w:p w14:paraId="4EB96BC0" w14:textId="77777777" w:rsidR="00E540C8" w:rsidRDefault="00E540C8">
      <w:pPr>
        <w:spacing w:before="0"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bookmarkStart w:id="0" w:name="_Toc44053991"/>
      <w:r>
        <w:br w:type="page"/>
      </w:r>
    </w:p>
    <w:p w14:paraId="3A6779A5" w14:textId="77777777" w:rsidR="0075635F" w:rsidRDefault="0075635F" w:rsidP="00E540C8">
      <w:pPr>
        <w:pStyle w:val="Rubrik1numrerad"/>
      </w:pPr>
      <w:r>
        <w:lastRenderedPageBreak/>
        <w:t>Förslag på områden och aktiviteter</w:t>
      </w:r>
      <w:r w:rsidR="00FA3E0E">
        <w:t xml:space="preserve"> till övergripande nivå</w:t>
      </w:r>
      <w:bookmarkEnd w:id="0"/>
    </w:p>
    <w:p w14:paraId="2EB28110" w14:textId="77777777" w:rsidR="0075635F" w:rsidRDefault="0075635F" w:rsidP="0075635F">
      <w:pPr>
        <w:pStyle w:val="Normalindrag"/>
        <w:ind w:firstLine="0"/>
        <w:jc w:val="left"/>
      </w:pPr>
      <w:bookmarkStart w:id="1" w:name="_Hlk95912555"/>
      <w:r>
        <w:t xml:space="preserve">Utifrån diskussioner </w:t>
      </w:r>
      <w:r w:rsidR="00F249F2">
        <w:t>föreslås följande</w:t>
      </w:r>
      <w:r w:rsidR="00FA3E0E">
        <w:t xml:space="preserve"> områden och aktiviteter till övergripande nivå. </w:t>
      </w:r>
    </w:p>
    <w:p w14:paraId="110E1FA7" w14:textId="77777777" w:rsidR="006477D8" w:rsidRDefault="006477D8" w:rsidP="006477D8">
      <w:pPr>
        <w:pStyle w:val="Rubrik2numrerad"/>
      </w:pPr>
      <w:r>
        <w:t>Hållbar utveckling</w:t>
      </w:r>
    </w:p>
    <w:p w14:paraId="65E0FF2A" w14:textId="77777777" w:rsidR="006477D8" w:rsidRDefault="006477D8" w:rsidP="006477D8">
      <w:r>
        <w:t>Förslag på aktivitet och ansvariga.</w:t>
      </w:r>
    </w:p>
    <w:p w14:paraId="03A9E2A0" w14:textId="77777777" w:rsidR="006477D8" w:rsidRDefault="006477D8" w:rsidP="006477D8">
      <w:pPr>
        <w:pStyle w:val="Normalindrag"/>
        <w:numPr>
          <w:ilvl w:val="0"/>
          <w:numId w:val="10"/>
        </w:numPr>
      </w:pPr>
      <w:proofErr w:type="spellStart"/>
      <w:r>
        <w:t>Xx</w:t>
      </w:r>
      <w:proofErr w:type="spellEnd"/>
    </w:p>
    <w:p w14:paraId="2767CAF9" w14:textId="77777777" w:rsidR="006477D8" w:rsidRDefault="006477D8" w:rsidP="006477D8">
      <w:pPr>
        <w:pStyle w:val="Normalindrag"/>
        <w:numPr>
          <w:ilvl w:val="0"/>
          <w:numId w:val="10"/>
        </w:numPr>
      </w:pPr>
      <w:proofErr w:type="spellStart"/>
      <w:r>
        <w:t>Xx</w:t>
      </w:r>
      <w:proofErr w:type="spellEnd"/>
    </w:p>
    <w:p w14:paraId="53E28ACC" w14:textId="77777777" w:rsidR="006477D8" w:rsidRDefault="006477D8" w:rsidP="006477D8">
      <w:pPr>
        <w:pStyle w:val="Rubrik2numrerad"/>
      </w:pPr>
      <w:r>
        <w:t>Relevans</w:t>
      </w:r>
    </w:p>
    <w:p w14:paraId="34F393DE" w14:textId="77777777" w:rsidR="006477D8" w:rsidRDefault="006477D8" w:rsidP="006477D8">
      <w:r>
        <w:t>Förslag på aktivitet och ansvariga.</w:t>
      </w:r>
    </w:p>
    <w:p w14:paraId="7F7C8ABB" w14:textId="77777777" w:rsidR="006477D8" w:rsidRDefault="006477D8" w:rsidP="006477D8">
      <w:pPr>
        <w:pStyle w:val="Normalindrag"/>
        <w:numPr>
          <w:ilvl w:val="0"/>
          <w:numId w:val="10"/>
        </w:numPr>
      </w:pPr>
      <w:proofErr w:type="spellStart"/>
      <w:r>
        <w:t>Xx</w:t>
      </w:r>
      <w:proofErr w:type="spellEnd"/>
    </w:p>
    <w:p w14:paraId="67E31507" w14:textId="77777777" w:rsidR="006477D8" w:rsidRDefault="006477D8" w:rsidP="006477D8">
      <w:pPr>
        <w:pStyle w:val="Normalindrag"/>
        <w:numPr>
          <w:ilvl w:val="0"/>
          <w:numId w:val="10"/>
        </w:numPr>
      </w:pPr>
      <w:proofErr w:type="spellStart"/>
      <w:r>
        <w:t>Xx</w:t>
      </w:r>
      <w:proofErr w:type="spellEnd"/>
    </w:p>
    <w:p w14:paraId="0DAA995E" w14:textId="77777777" w:rsidR="006477D8" w:rsidRDefault="006477D8" w:rsidP="006477D8">
      <w:pPr>
        <w:pStyle w:val="Rubrik2numrerad"/>
      </w:pPr>
      <w:r>
        <w:t>Attraktivitet</w:t>
      </w:r>
    </w:p>
    <w:p w14:paraId="64CA6D3C" w14:textId="77777777" w:rsidR="006477D8" w:rsidRDefault="006477D8" w:rsidP="006477D8">
      <w:r>
        <w:t>Förslag på aktivitet och ansvariga.</w:t>
      </w:r>
    </w:p>
    <w:p w14:paraId="44CD7894" w14:textId="77777777" w:rsidR="006477D8" w:rsidRDefault="006477D8" w:rsidP="006477D8">
      <w:pPr>
        <w:pStyle w:val="Normalindrag"/>
        <w:numPr>
          <w:ilvl w:val="0"/>
          <w:numId w:val="10"/>
        </w:numPr>
      </w:pPr>
      <w:proofErr w:type="spellStart"/>
      <w:r>
        <w:t>Xx</w:t>
      </w:r>
      <w:proofErr w:type="spellEnd"/>
    </w:p>
    <w:p w14:paraId="1997A12E" w14:textId="77777777" w:rsidR="006477D8" w:rsidRDefault="006477D8" w:rsidP="006477D8">
      <w:pPr>
        <w:pStyle w:val="Normalindrag"/>
        <w:numPr>
          <w:ilvl w:val="0"/>
          <w:numId w:val="10"/>
        </w:numPr>
      </w:pPr>
      <w:proofErr w:type="spellStart"/>
      <w:r>
        <w:t>Xx</w:t>
      </w:r>
      <w:proofErr w:type="spellEnd"/>
    </w:p>
    <w:p w14:paraId="690F2C43" w14:textId="77777777" w:rsidR="006477D8" w:rsidRDefault="006477D8" w:rsidP="006477D8">
      <w:pPr>
        <w:pStyle w:val="Rubrik2numrerad"/>
      </w:pPr>
      <w:r>
        <w:t>Kvalitet</w:t>
      </w:r>
    </w:p>
    <w:p w14:paraId="0621FC48" w14:textId="77777777" w:rsidR="006477D8" w:rsidRDefault="006477D8" w:rsidP="006477D8">
      <w:r>
        <w:t>Förslag på aktivitet och ansvariga.</w:t>
      </w:r>
    </w:p>
    <w:p w14:paraId="60D805E2" w14:textId="77777777" w:rsidR="006477D8" w:rsidRDefault="006477D8" w:rsidP="006477D8">
      <w:pPr>
        <w:pStyle w:val="Normalindrag"/>
        <w:numPr>
          <w:ilvl w:val="0"/>
          <w:numId w:val="10"/>
        </w:numPr>
      </w:pPr>
      <w:proofErr w:type="spellStart"/>
      <w:r>
        <w:t>Xx</w:t>
      </w:r>
      <w:proofErr w:type="spellEnd"/>
    </w:p>
    <w:p w14:paraId="5A66A3FD" w14:textId="77777777" w:rsidR="006477D8" w:rsidRDefault="006477D8" w:rsidP="006477D8">
      <w:pPr>
        <w:pStyle w:val="Normalindrag"/>
        <w:numPr>
          <w:ilvl w:val="0"/>
          <w:numId w:val="10"/>
        </w:numPr>
      </w:pPr>
      <w:proofErr w:type="spellStart"/>
      <w:r>
        <w:t>Xx</w:t>
      </w:r>
      <w:proofErr w:type="spellEnd"/>
    </w:p>
    <w:p w14:paraId="2EAE088A" w14:textId="77777777" w:rsidR="00647089" w:rsidRDefault="006477D8" w:rsidP="00647089">
      <w:pPr>
        <w:pStyle w:val="Rubrik2numrerad"/>
      </w:pPr>
      <w:r>
        <w:t xml:space="preserve"> </w:t>
      </w:r>
      <w:r w:rsidR="00647089">
        <w:t>Ev. annat område</w:t>
      </w:r>
    </w:p>
    <w:p w14:paraId="658A51A0" w14:textId="77777777" w:rsidR="00647089" w:rsidRDefault="00647089" w:rsidP="00647089">
      <w:r>
        <w:t>Förslag på aktivitet och ansvariga.</w:t>
      </w:r>
    </w:p>
    <w:p w14:paraId="066A4982" w14:textId="77777777" w:rsidR="00647089" w:rsidRDefault="00647089" w:rsidP="00647089">
      <w:pPr>
        <w:pStyle w:val="Normalindrag"/>
        <w:numPr>
          <w:ilvl w:val="0"/>
          <w:numId w:val="10"/>
        </w:numPr>
      </w:pPr>
      <w:proofErr w:type="spellStart"/>
      <w:r>
        <w:t>Xx</w:t>
      </w:r>
      <w:proofErr w:type="spellEnd"/>
    </w:p>
    <w:p w14:paraId="3692C6A9" w14:textId="77777777" w:rsidR="00647089" w:rsidRDefault="00647089" w:rsidP="00647089">
      <w:pPr>
        <w:pStyle w:val="Normalindrag"/>
        <w:numPr>
          <w:ilvl w:val="0"/>
          <w:numId w:val="10"/>
        </w:numPr>
      </w:pPr>
      <w:proofErr w:type="spellStart"/>
      <w:r>
        <w:t>Xx</w:t>
      </w:r>
      <w:proofErr w:type="spellEnd"/>
    </w:p>
    <w:bookmarkEnd w:id="1"/>
    <w:p w14:paraId="37DC1158" w14:textId="77777777" w:rsidR="006477D8" w:rsidRDefault="006477D8" w:rsidP="00647089">
      <w:pPr>
        <w:pStyle w:val="Normalindrag"/>
      </w:pPr>
    </w:p>
    <w:p w14:paraId="10922F8B" w14:textId="77777777" w:rsidR="006477D8" w:rsidRPr="006477D8" w:rsidRDefault="006477D8" w:rsidP="006477D8"/>
    <w:sectPr w:rsidR="006477D8" w:rsidRPr="006477D8" w:rsidSect="007452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44" w:right="1418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581F" w14:textId="77777777" w:rsidR="008D6660" w:rsidRDefault="008D6660" w:rsidP="00E25647">
      <w:r>
        <w:separator/>
      </w:r>
    </w:p>
  </w:endnote>
  <w:endnote w:type="continuationSeparator" w:id="0">
    <w:p w14:paraId="4397326F" w14:textId="77777777" w:rsidR="008D6660" w:rsidRDefault="008D6660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FC47" w14:textId="77777777" w:rsidR="008D6660" w:rsidRDefault="008D6660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00962968" w14:textId="77777777" w:rsidR="008D6660" w:rsidRDefault="008D6660"/>
  <w:p w14:paraId="1BBF26C4" w14:textId="77777777" w:rsidR="008D6660" w:rsidRDefault="008D66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4720" w14:textId="77777777" w:rsidR="008D6660" w:rsidRDefault="008D6660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E540C8">
      <w:rPr>
        <w:noProof/>
      </w:rPr>
      <w:t>1</w:t>
    </w:r>
    <w:r>
      <w:fldChar w:fldCharType="end"/>
    </w:r>
  </w:p>
  <w:p w14:paraId="2D5C9AC3" w14:textId="77777777" w:rsidR="008D6660" w:rsidRDefault="008D6660"/>
  <w:p w14:paraId="54A9FDEF" w14:textId="77777777" w:rsidR="008D6660" w:rsidRDefault="008D66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003901"/>
      <w:docPartObj>
        <w:docPartGallery w:val="Page Numbers (Bottom of Page)"/>
        <w:docPartUnique/>
      </w:docPartObj>
    </w:sdtPr>
    <w:sdtEndPr/>
    <w:sdtContent>
      <w:p w14:paraId="44A82CF6" w14:textId="77777777" w:rsidR="008D6660" w:rsidRDefault="008D6660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25E">
          <w:rPr>
            <w:noProof/>
          </w:rPr>
          <w:t>27</w:t>
        </w:r>
        <w:r>
          <w:fldChar w:fldCharType="end"/>
        </w:r>
      </w:p>
    </w:sdtContent>
  </w:sdt>
  <w:p w14:paraId="02D1BFE0" w14:textId="77777777" w:rsidR="008D6660" w:rsidRDefault="008D66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A1FB" w14:textId="77777777" w:rsidR="008D6660" w:rsidRPr="001565B5" w:rsidRDefault="008D6660" w:rsidP="001565B5">
      <w:pPr>
        <w:pStyle w:val="Sidfot"/>
      </w:pPr>
    </w:p>
  </w:footnote>
  <w:footnote w:type="continuationSeparator" w:id="0">
    <w:p w14:paraId="75EE3C96" w14:textId="77777777" w:rsidR="008D6660" w:rsidRDefault="008D6660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A0C9" w14:textId="77777777" w:rsidR="008D6660" w:rsidRDefault="008D6660" w:rsidP="00516D46">
    <w:pPr>
      <w:pStyle w:val="Sidhuvud"/>
      <w:jc w:val="left"/>
    </w:pPr>
    <w:r>
      <w:t>Författare?</w:t>
    </w:r>
  </w:p>
  <w:p w14:paraId="34841E54" w14:textId="77777777" w:rsidR="008D6660" w:rsidRDefault="008D6660"/>
  <w:p w14:paraId="4B8C5827" w14:textId="77777777" w:rsidR="008D6660" w:rsidRDefault="008D66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79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9"/>
      <w:gridCol w:w="3980"/>
    </w:tblGrid>
    <w:tr w:rsidR="008D6660" w14:paraId="64999CD8" w14:textId="77777777" w:rsidTr="00F249F2">
      <w:trPr>
        <w:trHeight w:val="258"/>
      </w:trPr>
      <w:tc>
        <w:tcPr>
          <w:tcW w:w="3979" w:type="dxa"/>
        </w:tcPr>
        <w:p w14:paraId="4E4476B3" w14:textId="77777777" w:rsidR="008D6660" w:rsidRDefault="008D6660" w:rsidP="00584972">
          <w:pPr>
            <w:pStyle w:val="Sidhuvud"/>
            <w:jc w:val="left"/>
          </w:pPr>
          <w:r>
            <w:t>Mittuniversitetet</w:t>
          </w:r>
        </w:p>
      </w:tc>
      <w:tc>
        <w:tcPr>
          <w:tcW w:w="3980" w:type="dxa"/>
        </w:tcPr>
        <w:p w14:paraId="338A883F" w14:textId="76FD4995" w:rsidR="008D6660" w:rsidRDefault="00476996">
          <w:pPr>
            <w:pStyle w:val="Sidhuvud"/>
          </w:pPr>
          <w:fldSimple w:instr=" STYLEREF  &quot;Rapportrubrik 1&quot;  \* MERGEFORMAT ">
            <w:r w:rsidR="002A4DFA">
              <w:rPr>
                <w:noProof/>
              </w:rPr>
              <w:t>Inspel aktiviteter 20xx (plan 20xx–20xx)</w:t>
            </w:r>
          </w:fldSimple>
        </w:p>
      </w:tc>
    </w:tr>
  </w:tbl>
  <w:p w14:paraId="74230101" w14:textId="77777777" w:rsidR="008D6660" w:rsidRDefault="008D6660">
    <w:pPr>
      <w:pStyle w:val="Sidhuvud"/>
    </w:pPr>
  </w:p>
  <w:p w14:paraId="7DEA6AD6" w14:textId="77777777" w:rsidR="008D6660" w:rsidRDefault="008D6660"/>
  <w:p w14:paraId="25118E1A" w14:textId="77777777" w:rsidR="008D6660" w:rsidRDefault="008D66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8D6660" w14:paraId="0F386BB2" w14:textId="77777777" w:rsidTr="00EA3A35">
      <w:tc>
        <w:tcPr>
          <w:tcW w:w="3999" w:type="dxa"/>
        </w:tcPr>
        <w:p w14:paraId="73D77554" w14:textId="77777777" w:rsidR="008D6660" w:rsidRPr="00BA69B4" w:rsidRDefault="008D6660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32" w:type="dxa"/>
          <w:vMerge w:val="restart"/>
        </w:tcPr>
        <w:p w14:paraId="2BBD10C0" w14:textId="77777777" w:rsidR="008D6660" w:rsidRPr="00E90FF0" w:rsidRDefault="008D6660" w:rsidP="004F0FB9">
          <w:pPr>
            <w:pStyle w:val="Sidhuvud"/>
          </w:pPr>
        </w:p>
      </w:tc>
    </w:tr>
    <w:tr w:rsidR="008D6660" w14:paraId="0EAD9266" w14:textId="77777777" w:rsidTr="00EA3A35">
      <w:trPr>
        <w:trHeight w:val="1127"/>
      </w:trPr>
      <w:tc>
        <w:tcPr>
          <w:tcW w:w="3999" w:type="dxa"/>
        </w:tcPr>
        <w:p w14:paraId="02884C42" w14:textId="77777777" w:rsidR="008D6660" w:rsidRDefault="008D6660" w:rsidP="00EB118B">
          <w:pPr>
            <w:pStyle w:val="Sidhuvud"/>
            <w:spacing w:before="40"/>
            <w:jc w:val="left"/>
            <w:rPr>
              <w:noProof/>
            </w:rPr>
          </w:pPr>
          <w:r>
            <w:fldChar w:fldCharType="begin"/>
          </w:r>
          <w:r w:rsidRPr="004F0FB9">
            <w:instrText xml:space="preserve"> CREATEDATE  \@ "yyyy-MM-dd"  \* MERGEFORMAT </w:instrText>
          </w:r>
          <w:r>
            <w:fldChar w:fldCharType="separate"/>
          </w:r>
          <w:r>
            <w:rPr>
              <w:noProof/>
            </w:rPr>
            <w:t>2019-11-28</w:t>
          </w:r>
          <w:r>
            <w:rPr>
              <w:noProof/>
            </w:rPr>
            <w:fldChar w:fldCharType="end"/>
          </w:r>
        </w:p>
        <w:p w14:paraId="41E2231E" w14:textId="77777777" w:rsidR="008D6660" w:rsidRPr="000F60CF" w:rsidRDefault="008D6660" w:rsidP="001C2465">
          <w:pPr>
            <w:pStyle w:val="Sidhuvud"/>
            <w:spacing w:before="40"/>
            <w:jc w:val="left"/>
          </w:pPr>
          <w:r>
            <w:t>Universitetsledningens stab och ekonomiavdelningen</w:t>
          </w:r>
        </w:p>
        <w:p w14:paraId="1B6A1703" w14:textId="77777777" w:rsidR="008D6660" w:rsidRDefault="008D6660" w:rsidP="00EB118B">
          <w:pPr>
            <w:pStyle w:val="Sidhuvud"/>
            <w:spacing w:before="40"/>
            <w:jc w:val="left"/>
            <w:rPr>
              <w:rFonts w:asciiTheme="majorHAnsi" w:hAnsiTheme="majorHAnsi" w:cstheme="majorHAnsi"/>
              <w:noProof/>
            </w:rPr>
          </w:pPr>
          <w:r w:rsidRPr="004F0FB9">
            <w:t>DNR</w:t>
          </w:r>
          <w:r>
            <w:rPr>
              <w:rFonts w:asciiTheme="majorHAnsi" w:hAnsiTheme="majorHAnsi" w:cstheme="majorHAnsi"/>
              <w:noProof/>
            </w:rPr>
            <w:t>: MIUN 2019/2192</w:t>
          </w:r>
        </w:p>
        <w:p w14:paraId="500181CA" w14:textId="77777777" w:rsidR="008D6660" w:rsidRDefault="008D6660" w:rsidP="004F0FB9">
          <w:pPr>
            <w:pStyle w:val="Sidhuvud"/>
            <w:rPr>
              <w:noProof/>
            </w:rPr>
          </w:pPr>
        </w:p>
      </w:tc>
      <w:tc>
        <w:tcPr>
          <w:tcW w:w="4932" w:type="dxa"/>
          <w:vMerge/>
        </w:tcPr>
        <w:p w14:paraId="64DD08F5" w14:textId="77777777" w:rsidR="008D6660" w:rsidRDefault="008D6660" w:rsidP="004F0FB9">
          <w:pPr>
            <w:pStyle w:val="Sidhuvud"/>
            <w:rPr>
              <w:noProof/>
            </w:rPr>
          </w:pPr>
        </w:p>
      </w:tc>
    </w:tr>
  </w:tbl>
  <w:p w14:paraId="33D5FC0B" w14:textId="77777777" w:rsidR="008D6660" w:rsidRDefault="008D66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137E8D"/>
    <w:multiLevelType w:val="hybridMultilevel"/>
    <w:tmpl w:val="96A274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3B91"/>
    <w:multiLevelType w:val="multilevel"/>
    <w:tmpl w:val="566E31A8"/>
    <w:numStyleLink w:val="Listformatpunktlista2"/>
  </w:abstractNum>
  <w:abstractNum w:abstractNumId="3" w15:restartNumberingAfterBreak="0">
    <w:nsid w:val="3C2B0666"/>
    <w:multiLevelType w:val="multilevel"/>
    <w:tmpl w:val="3EE8D168"/>
    <w:styleLink w:val="Listformatpunktlista1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D9F450A"/>
    <w:multiLevelType w:val="multilevel"/>
    <w:tmpl w:val="E7AC470C"/>
    <w:styleLink w:val="Listformatpunktlist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CA817D5"/>
    <w:multiLevelType w:val="multilevel"/>
    <w:tmpl w:val="4208B08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Rubrikniv2"/>
      <w:lvlText w:val="%1.%2"/>
      <w:lvlJc w:val="left"/>
      <w:pPr>
        <w:ind w:left="847" w:hanging="705"/>
      </w:pPr>
      <w:rPr>
        <w:rFonts w:hint="default"/>
        <w:b/>
        <w:color w:val="8080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D103106"/>
    <w:multiLevelType w:val="multilevel"/>
    <w:tmpl w:val="08B0A642"/>
    <w:numStyleLink w:val="Listformatnumreraderubriker"/>
  </w:abstractNum>
  <w:abstractNum w:abstractNumId="7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9C32ED0"/>
    <w:multiLevelType w:val="hybridMultilevel"/>
    <w:tmpl w:val="5A446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46878523">
    <w:abstractNumId w:val="9"/>
  </w:num>
  <w:num w:numId="2" w16cid:durableId="645668023">
    <w:abstractNumId w:val="7"/>
  </w:num>
  <w:num w:numId="3" w16cid:durableId="1411779077">
    <w:abstractNumId w:val="0"/>
  </w:num>
  <w:num w:numId="4" w16cid:durableId="965742821">
    <w:abstractNumId w:val="2"/>
  </w:num>
  <w:num w:numId="5" w16cid:durableId="2051764181">
    <w:abstractNumId w:val="6"/>
  </w:num>
  <w:num w:numId="6" w16cid:durableId="1930388541">
    <w:abstractNumId w:val="5"/>
  </w:num>
  <w:num w:numId="7" w16cid:durableId="950160932">
    <w:abstractNumId w:val="4"/>
  </w:num>
  <w:num w:numId="8" w16cid:durableId="1818188286">
    <w:abstractNumId w:val="3"/>
  </w:num>
  <w:num w:numId="9" w16cid:durableId="599874739">
    <w:abstractNumId w:val="1"/>
  </w:num>
  <w:num w:numId="10" w16cid:durableId="1920717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35"/>
    <w:rsid w:val="0000059E"/>
    <w:rsid w:val="000058EE"/>
    <w:rsid w:val="00007004"/>
    <w:rsid w:val="00011081"/>
    <w:rsid w:val="00031EFA"/>
    <w:rsid w:val="00037F5D"/>
    <w:rsid w:val="000603C7"/>
    <w:rsid w:val="000628B4"/>
    <w:rsid w:val="0006309D"/>
    <w:rsid w:val="000645ED"/>
    <w:rsid w:val="0006763E"/>
    <w:rsid w:val="00071318"/>
    <w:rsid w:val="00084CED"/>
    <w:rsid w:val="0008542F"/>
    <w:rsid w:val="00085FA0"/>
    <w:rsid w:val="00086297"/>
    <w:rsid w:val="0009688D"/>
    <w:rsid w:val="000A14E2"/>
    <w:rsid w:val="000A1CA1"/>
    <w:rsid w:val="000A3806"/>
    <w:rsid w:val="000A3AEE"/>
    <w:rsid w:val="000A3E56"/>
    <w:rsid w:val="000A455A"/>
    <w:rsid w:val="000A4BE9"/>
    <w:rsid w:val="000A55D3"/>
    <w:rsid w:val="000A6173"/>
    <w:rsid w:val="000B05BC"/>
    <w:rsid w:val="000C2175"/>
    <w:rsid w:val="000C6524"/>
    <w:rsid w:val="000D742D"/>
    <w:rsid w:val="000D7444"/>
    <w:rsid w:val="000E3404"/>
    <w:rsid w:val="000E4BCF"/>
    <w:rsid w:val="000F046D"/>
    <w:rsid w:val="000F3C4A"/>
    <w:rsid w:val="000F60CF"/>
    <w:rsid w:val="001002AA"/>
    <w:rsid w:val="00100A59"/>
    <w:rsid w:val="00104EA7"/>
    <w:rsid w:val="00105F71"/>
    <w:rsid w:val="001124FE"/>
    <w:rsid w:val="00121AFC"/>
    <w:rsid w:val="00122600"/>
    <w:rsid w:val="0012289C"/>
    <w:rsid w:val="001245FD"/>
    <w:rsid w:val="00127C49"/>
    <w:rsid w:val="001404B3"/>
    <w:rsid w:val="00144BDF"/>
    <w:rsid w:val="001562AF"/>
    <w:rsid w:val="001565B5"/>
    <w:rsid w:val="00156F04"/>
    <w:rsid w:val="00157AF4"/>
    <w:rsid w:val="00160DC1"/>
    <w:rsid w:val="00165B16"/>
    <w:rsid w:val="001821F8"/>
    <w:rsid w:val="001827CD"/>
    <w:rsid w:val="0019145C"/>
    <w:rsid w:val="0019705E"/>
    <w:rsid w:val="00197D2B"/>
    <w:rsid w:val="001A0DAA"/>
    <w:rsid w:val="001A5440"/>
    <w:rsid w:val="001A7CA0"/>
    <w:rsid w:val="001C2465"/>
    <w:rsid w:val="001C7BDF"/>
    <w:rsid w:val="001D0582"/>
    <w:rsid w:val="001D1371"/>
    <w:rsid w:val="001D499C"/>
    <w:rsid w:val="001E2799"/>
    <w:rsid w:val="001E3B56"/>
    <w:rsid w:val="001E5DB9"/>
    <w:rsid w:val="001F0812"/>
    <w:rsid w:val="001F10BC"/>
    <w:rsid w:val="00205EB0"/>
    <w:rsid w:val="0020638B"/>
    <w:rsid w:val="00206D9E"/>
    <w:rsid w:val="00207AF8"/>
    <w:rsid w:val="00231C16"/>
    <w:rsid w:val="00233015"/>
    <w:rsid w:val="002338ED"/>
    <w:rsid w:val="00236B22"/>
    <w:rsid w:val="00237D3F"/>
    <w:rsid w:val="0024689A"/>
    <w:rsid w:val="0024755B"/>
    <w:rsid w:val="00250733"/>
    <w:rsid w:val="00252003"/>
    <w:rsid w:val="00252650"/>
    <w:rsid w:val="0025345D"/>
    <w:rsid w:val="00254578"/>
    <w:rsid w:val="00256EC9"/>
    <w:rsid w:val="0026062D"/>
    <w:rsid w:val="0026527A"/>
    <w:rsid w:val="00270306"/>
    <w:rsid w:val="00273F34"/>
    <w:rsid w:val="00277C06"/>
    <w:rsid w:val="0028014C"/>
    <w:rsid w:val="0028166F"/>
    <w:rsid w:val="00283F2F"/>
    <w:rsid w:val="002965D7"/>
    <w:rsid w:val="00297549"/>
    <w:rsid w:val="0029770C"/>
    <w:rsid w:val="002A0000"/>
    <w:rsid w:val="002A4DFA"/>
    <w:rsid w:val="002A7BDF"/>
    <w:rsid w:val="002B401C"/>
    <w:rsid w:val="002B4EED"/>
    <w:rsid w:val="002B6C29"/>
    <w:rsid w:val="002C0366"/>
    <w:rsid w:val="002C3C0B"/>
    <w:rsid w:val="002C71F6"/>
    <w:rsid w:val="002D0679"/>
    <w:rsid w:val="002D1A6B"/>
    <w:rsid w:val="002D3175"/>
    <w:rsid w:val="002D40C3"/>
    <w:rsid w:val="002E6838"/>
    <w:rsid w:val="002F0DE0"/>
    <w:rsid w:val="002F2E8B"/>
    <w:rsid w:val="002F4D8C"/>
    <w:rsid w:val="002F6692"/>
    <w:rsid w:val="003031B5"/>
    <w:rsid w:val="003042DB"/>
    <w:rsid w:val="00305B64"/>
    <w:rsid w:val="00305F95"/>
    <w:rsid w:val="0032440E"/>
    <w:rsid w:val="003313CD"/>
    <w:rsid w:val="00332B42"/>
    <w:rsid w:val="00333568"/>
    <w:rsid w:val="00333F32"/>
    <w:rsid w:val="003343DF"/>
    <w:rsid w:val="00341561"/>
    <w:rsid w:val="00342BAB"/>
    <w:rsid w:val="00342D40"/>
    <w:rsid w:val="00343B38"/>
    <w:rsid w:val="00345378"/>
    <w:rsid w:val="00350414"/>
    <w:rsid w:val="00361AB1"/>
    <w:rsid w:val="00363BD9"/>
    <w:rsid w:val="003677FC"/>
    <w:rsid w:val="00371B00"/>
    <w:rsid w:val="0037202E"/>
    <w:rsid w:val="00375386"/>
    <w:rsid w:val="00380CB9"/>
    <w:rsid w:val="00383D17"/>
    <w:rsid w:val="00387382"/>
    <w:rsid w:val="00392377"/>
    <w:rsid w:val="00392B30"/>
    <w:rsid w:val="003A4AFB"/>
    <w:rsid w:val="003B228A"/>
    <w:rsid w:val="003C19D5"/>
    <w:rsid w:val="003C293F"/>
    <w:rsid w:val="003C763B"/>
    <w:rsid w:val="003D177D"/>
    <w:rsid w:val="003D4434"/>
    <w:rsid w:val="003E4BDD"/>
    <w:rsid w:val="003E4E9A"/>
    <w:rsid w:val="003F115C"/>
    <w:rsid w:val="003F1FCC"/>
    <w:rsid w:val="003F54B2"/>
    <w:rsid w:val="003F5CFC"/>
    <w:rsid w:val="003F7451"/>
    <w:rsid w:val="00403C30"/>
    <w:rsid w:val="00405ACF"/>
    <w:rsid w:val="00413E88"/>
    <w:rsid w:val="00420E05"/>
    <w:rsid w:val="004265A6"/>
    <w:rsid w:val="00435FE5"/>
    <w:rsid w:val="00437C0D"/>
    <w:rsid w:val="00443A1F"/>
    <w:rsid w:val="004447DF"/>
    <w:rsid w:val="0044659F"/>
    <w:rsid w:val="0044747B"/>
    <w:rsid w:val="004565AA"/>
    <w:rsid w:val="00460CFD"/>
    <w:rsid w:val="00464AA5"/>
    <w:rsid w:val="00464DC9"/>
    <w:rsid w:val="00464EBF"/>
    <w:rsid w:val="004651BF"/>
    <w:rsid w:val="00470C15"/>
    <w:rsid w:val="004721CC"/>
    <w:rsid w:val="00474416"/>
    <w:rsid w:val="0047515C"/>
    <w:rsid w:val="00476996"/>
    <w:rsid w:val="004845CD"/>
    <w:rsid w:val="00484AC6"/>
    <w:rsid w:val="004854B3"/>
    <w:rsid w:val="00487EB2"/>
    <w:rsid w:val="004906ED"/>
    <w:rsid w:val="00490BA2"/>
    <w:rsid w:val="00495368"/>
    <w:rsid w:val="004957A7"/>
    <w:rsid w:val="00496DD4"/>
    <w:rsid w:val="004973F4"/>
    <w:rsid w:val="004A024D"/>
    <w:rsid w:val="004A419C"/>
    <w:rsid w:val="004A5D60"/>
    <w:rsid w:val="004A674C"/>
    <w:rsid w:val="004B5AF7"/>
    <w:rsid w:val="004B7F55"/>
    <w:rsid w:val="004C409C"/>
    <w:rsid w:val="004C6600"/>
    <w:rsid w:val="004D17FF"/>
    <w:rsid w:val="004D1993"/>
    <w:rsid w:val="004D7ED0"/>
    <w:rsid w:val="004E4858"/>
    <w:rsid w:val="004E4AF5"/>
    <w:rsid w:val="004F0FB9"/>
    <w:rsid w:val="004F5A2D"/>
    <w:rsid w:val="005024DE"/>
    <w:rsid w:val="00503711"/>
    <w:rsid w:val="005041A0"/>
    <w:rsid w:val="005113F9"/>
    <w:rsid w:val="005162D2"/>
    <w:rsid w:val="00516D46"/>
    <w:rsid w:val="00517D8D"/>
    <w:rsid w:val="005227E4"/>
    <w:rsid w:val="0052284B"/>
    <w:rsid w:val="00522A41"/>
    <w:rsid w:val="00522E2A"/>
    <w:rsid w:val="0052522E"/>
    <w:rsid w:val="00526960"/>
    <w:rsid w:val="00545972"/>
    <w:rsid w:val="00545E97"/>
    <w:rsid w:val="00545F18"/>
    <w:rsid w:val="005504E9"/>
    <w:rsid w:val="005515B5"/>
    <w:rsid w:val="00553586"/>
    <w:rsid w:val="00554EF3"/>
    <w:rsid w:val="00564C21"/>
    <w:rsid w:val="0056688D"/>
    <w:rsid w:val="005668AC"/>
    <w:rsid w:val="005669E8"/>
    <w:rsid w:val="00574E5B"/>
    <w:rsid w:val="00575FE9"/>
    <w:rsid w:val="00576DA9"/>
    <w:rsid w:val="005808A4"/>
    <w:rsid w:val="00584972"/>
    <w:rsid w:val="00584E77"/>
    <w:rsid w:val="00590884"/>
    <w:rsid w:val="0059183A"/>
    <w:rsid w:val="00592E5E"/>
    <w:rsid w:val="005A09D2"/>
    <w:rsid w:val="005A2953"/>
    <w:rsid w:val="005A33E8"/>
    <w:rsid w:val="005B032F"/>
    <w:rsid w:val="005B1189"/>
    <w:rsid w:val="005B1832"/>
    <w:rsid w:val="005B35D1"/>
    <w:rsid w:val="005B5224"/>
    <w:rsid w:val="005B6E93"/>
    <w:rsid w:val="005C4268"/>
    <w:rsid w:val="005D1501"/>
    <w:rsid w:val="005D2D4F"/>
    <w:rsid w:val="005D7876"/>
    <w:rsid w:val="005E3AF4"/>
    <w:rsid w:val="005E3CBF"/>
    <w:rsid w:val="005F66DD"/>
    <w:rsid w:val="00601EAA"/>
    <w:rsid w:val="00602838"/>
    <w:rsid w:val="00602D35"/>
    <w:rsid w:val="00602F7B"/>
    <w:rsid w:val="006061F4"/>
    <w:rsid w:val="0060720D"/>
    <w:rsid w:val="006105D6"/>
    <w:rsid w:val="006106A3"/>
    <w:rsid w:val="00616BBE"/>
    <w:rsid w:val="00617C64"/>
    <w:rsid w:val="00617DEA"/>
    <w:rsid w:val="006203EC"/>
    <w:rsid w:val="0062303E"/>
    <w:rsid w:val="006265F8"/>
    <w:rsid w:val="0064352D"/>
    <w:rsid w:val="00644641"/>
    <w:rsid w:val="00647089"/>
    <w:rsid w:val="006477D8"/>
    <w:rsid w:val="00650B23"/>
    <w:rsid w:val="006518BC"/>
    <w:rsid w:val="00652F14"/>
    <w:rsid w:val="006530D2"/>
    <w:rsid w:val="006577B5"/>
    <w:rsid w:val="006614C5"/>
    <w:rsid w:val="00662B38"/>
    <w:rsid w:val="00667438"/>
    <w:rsid w:val="00674FB9"/>
    <w:rsid w:val="00677DEA"/>
    <w:rsid w:val="00680823"/>
    <w:rsid w:val="006858DC"/>
    <w:rsid w:val="00686807"/>
    <w:rsid w:val="006868CF"/>
    <w:rsid w:val="0069094B"/>
    <w:rsid w:val="006927D2"/>
    <w:rsid w:val="00693F1A"/>
    <w:rsid w:val="00694FD7"/>
    <w:rsid w:val="006969F1"/>
    <w:rsid w:val="006C1D81"/>
    <w:rsid w:val="006C624C"/>
    <w:rsid w:val="006D129E"/>
    <w:rsid w:val="006D175F"/>
    <w:rsid w:val="006D229F"/>
    <w:rsid w:val="006E1518"/>
    <w:rsid w:val="006E1614"/>
    <w:rsid w:val="006E3D31"/>
    <w:rsid w:val="006E5D10"/>
    <w:rsid w:val="006E64DA"/>
    <w:rsid w:val="006E689A"/>
    <w:rsid w:val="006E75DB"/>
    <w:rsid w:val="006F60BE"/>
    <w:rsid w:val="006F7DF2"/>
    <w:rsid w:val="007016E0"/>
    <w:rsid w:val="007074AC"/>
    <w:rsid w:val="00710D48"/>
    <w:rsid w:val="007119E4"/>
    <w:rsid w:val="00712E21"/>
    <w:rsid w:val="0071606E"/>
    <w:rsid w:val="00717255"/>
    <w:rsid w:val="007232FF"/>
    <w:rsid w:val="00725A39"/>
    <w:rsid w:val="007275AF"/>
    <w:rsid w:val="00734BFD"/>
    <w:rsid w:val="0073754A"/>
    <w:rsid w:val="00740ACC"/>
    <w:rsid w:val="00741DC0"/>
    <w:rsid w:val="007435AB"/>
    <w:rsid w:val="0074525E"/>
    <w:rsid w:val="00756011"/>
    <w:rsid w:val="0075635F"/>
    <w:rsid w:val="00761863"/>
    <w:rsid w:val="00763ED2"/>
    <w:rsid w:val="007645DB"/>
    <w:rsid w:val="00765DCC"/>
    <w:rsid w:val="007669AF"/>
    <w:rsid w:val="007700EB"/>
    <w:rsid w:val="00771BDD"/>
    <w:rsid w:val="00776BDB"/>
    <w:rsid w:val="007770C1"/>
    <w:rsid w:val="00781BE5"/>
    <w:rsid w:val="00783199"/>
    <w:rsid w:val="007841F2"/>
    <w:rsid w:val="00784D3F"/>
    <w:rsid w:val="00792F23"/>
    <w:rsid w:val="007A68F7"/>
    <w:rsid w:val="007B1C9D"/>
    <w:rsid w:val="007B529A"/>
    <w:rsid w:val="007B71BB"/>
    <w:rsid w:val="007C6CE3"/>
    <w:rsid w:val="007C6F7B"/>
    <w:rsid w:val="007D03B4"/>
    <w:rsid w:val="007D1A2F"/>
    <w:rsid w:val="007D4F08"/>
    <w:rsid w:val="007D6FF2"/>
    <w:rsid w:val="007F27A6"/>
    <w:rsid w:val="007F5B9C"/>
    <w:rsid w:val="007F5F4A"/>
    <w:rsid w:val="00802830"/>
    <w:rsid w:val="00804A07"/>
    <w:rsid w:val="00806D32"/>
    <w:rsid w:val="00811D20"/>
    <w:rsid w:val="00816238"/>
    <w:rsid w:val="0081683F"/>
    <w:rsid w:val="008202DB"/>
    <w:rsid w:val="00822AE1"/>
    <w:rsid w:val="00830F24"/>
    <w:rsid w:val="00842A5F"/>
    <w:rsid w:val="00842D68"/>
    <w:rsid w:val="008452D7"/>
    <w:rsid w:val="00847DB3"/>
    <w:rsid w:val="0086458C"/>
    <w:rsid w:val="00865D24"/>
    <w:rsid w:val="0087240B"/>
    <w:rsid w:val="00872E7B"/>
    <w:rsid w:val="0087311E"/>
    <w:rsid w:val="00875E83"/>
    <w:rsid w:val="008768C4"/>
    <w:rsid w:val="0087787A"/>
    <w:rsid w:val="00881FF0"/>
    <w:rsid w:val="00887977"/>
    <w:rsid w:val="00896A15"/>
    <w:rsid w:val="008A0D50"/>
    <w:rsid w:val="008A7852"/>
    <w:rsid w:val="008B2C8C"/>
    <w:rsid w:val="008B51D4"/>
    <w:rsid w:val="008B59A1"/>
    <w:rsid w:val="008B7014"/>
    <w:rsid w:val="008C4D53"/>
    <w:rsid w:val="008D2DF7"/>
    <w:rsid w:val="008D500C"/>
    <w:rsid w:val="008D59B0"/>
    <w:rsid w:val="008D6660"/>
    <w:rsid w:val="008E37CD"/>
    <w:rsid w:val="008E3D76"/>
    <w:rsid w:val="008E5C65"/>
    <w:rsid w:val="008F0318"/>
    <w:rsid w:val="008F320F"/>
    <w:rsid w:val="008F3688"/>
    <w:rsid w:val="008F56AD"/>
    <w:rsid w:val="00901429"/>
    <w:rsid w:val="00905087"/>
    <w:rsid w:val="00905BD3"/>
    <w:rsid w:val="00905F4B"/>
    <w:rsid w:val="0090798C"/>
    <w:rsid w:val="00910A15"/>
    <w:rsid w:val="00911B0D"/>
    <w:rsid w:val="009161BE"/>
    <w:rsid w:val="009165E2"/>
    <w:rsid w:val="00916E9D"/>
    <w:rsid w:val="00922886"/>
    <w:rsid w:val="00922F52"/>
    <w:rsid w:val="00930A27"/>
    <w:rsid w:val="00934121"/>
    <w:rsid w:val="00940AB3"/>
    <w:rsid w:val="00945E54"/>
    <w:rsid w:val="009548F8"/>
    <w:rsid w:val="009549FB"/>
    <w:rsid w:val="00954E1A"/>
    <w:rsid w:val="00963C87"/>
    <w:rsid w:val="00964093"/>
    <w:rsid w:val="00970E4C"/>
    <w:rsid w:val="0097144C"/>
    <w:rsid w:val="00971A6A"/>
    <w:rsid w:val="00971F38"/>
    <w:rsid w:val="009739B2"/>
    <w:rsid w:val="0098324E"/>
    <w:rsid w:val="009852BC"/>
    <w:rsid w:val="00986321"/>
    <w:rsid w:val="00986E43"/>
    <w:rsid w:val="00992047"/>
    <w:rsid w:val="009922DA"/>
    <w:rsid w:val="009A043E"/>
    <w:rsid w:val="009A0C04"/>
    <w:rsid w:val="009A2B2B"/>
    <w:rsid w:val="009B454F"/>
    <w:rsid w:val="009B678E"/>
    <w:rsid w:val="009C595C"/>
    <w:rsid w:val="009C6609"/>
    <w:rsid w:val="009D2565"/>
    <w:rsid w:val="009D415D"/>
    <w:rsid w:val="009E2EEB"/>
    <w:rsid w:val="009E57FA"/>
    <w:rsid w:val="009F0232"/>
    <w:rsid w:val="009F3F4F"/>
    <w:rsid w:val="009F791F"/>
    <w:rsid w:val="00A01D81"/>
    <w:rsid w:val="00A03753"/>
    <w:rsid w:val="00A0637B"/>
    <w:rsid w:val="00A07EC6"/>
    <w:rsid w:val="00A16E64"/>
    <w:rsid w:val="00A250A2"/>
    <w:rsid w:val="00A27857"/>
    <w:rsid w:val="00A34F42"/>
    <w:rsid w:val="00A43BDD"/>
    <w:rsid w:val="00A443D1"/>
    <w:rsid w:val="00A46E78"/>
    <w:rsid w:val="00A5324B"/>
    <w:rsid w:val="00A55BE8"/>
    <w:rsid w:val="00A61352"/>
    <w:rsid w:val="00A66AB8"/>
    <w:rsid w:val="00A66D62"/>
    <w:rsid w:val="00A70DFE"/>
    <w:rsid w:val="00A740CC"/>
    <w:rsid w:val="00A8386E"/>
    <w:rsid w:val="00A84094"/>
    <w:rsid w:val="00A87DB6"/>
    <w:rsid w:val="00A905B1"/>
    <w:rsid w:val="00A9125B"/>
    <w:rsid w:val="00A91EF8"/>
    <w:rsid w:val="00A9298F"/>
    <w:rsid w:val="00A929D4"/>
    <w:rsid w:val="00A94F83"/>
    <w:rsid w:val="00A96396"/>
    <w:rsid w:val="00AA0278"/>
    <w:rsid w:val="00AA1D83"/>
    <w:rsid w:val="00AA2679"/>
    <w:rsid w:val="00AA7407"/>
    <w:rsid w:val="00AB126B"/>
    <w:rsid w:val="00AB29EC"/>
    <w:rsid w:val="00AB4043"/>
    <w:rsid w:val="00AB49A3"/>
    <w:rsid w:val="00AB68A0"/>
    <w:rsid w:val="00AD2716"/>
    <w:rsid w:val="00AD4A6E"/>
    <w:rsid w:val="00AD53E0"/>
    <w:rsid w:val="00AD5CFB"/>
    <w:rsid w:val="00AD6E00"/>
    <w:rsid w:val="00AE188C"/>
    <w:rsid w:val="00AE3B3F"/>
    <w:rsid w:val="00AE495E"/>
    <w:rsid w:val="00AF4B32"/>
    <w:rsid w:val="00AF4D93"/>
    <w:rsid w:val="00AF6B19"/>
    <w:rsid w:val="00AF6B63"/>
    <w:rsid w:val="00B033E9"/>
    <w:rsid w:val="00B12860"/>
    <w:rsid w:val="00B13B81"/>
    <w:rsid w:val="00B1526A"/>
    <w:rsid w:val="00B1722D"/>
    <w:rsid w:val="00B26984"/>
    <w:rsid w:val="00B34695"/>
    <w:rsid w:val="00B37AE1"/>
    <w:rsid w:val="00B41365"/>
    <w:rsid w:val="00B52EBF"/>
    <w:rsid w:val="00B548C3"/>
    <w:rsid w:val="00B64248"/>
    <w:rsid w:val="00B64CAE"/>
    <w:rsid w:val="00B73306"/>
    <w:rsid w:val="00B7449F"/>
    <w:rsid w:val="00B744D5"/>
    <w:rsid w:val="00B80E89"/>
    <w:rsid w:val="00B80FD5"/>
    <w:rsid w:val="00B81135"/>
    <w:rsid w:val="00B84923"/>
    <w:rsid w:val="00B927AF"/>
    <w:rsid w:val="00B94997"/>
    <w:rsid w:val="00B957FF"/>
    <w:rsid w:val="00BA280C"/>
    <w:rsid w:val="00BA69B4"/>
    <w:rsid w:val="00BB12DB"/>
    <w:rsid w:val="00BB1A55"/>
    <w:rsid w:val="00BB315B"/>
    <w:rsid w:val="00BB7C98"/>
    <w:rsid w:val="00BC3EE1"/>
    <w:rsid w:val="00BC7431"/>
    <w:rsid w:val="00BD40AB"/>
    <w:rsid w:val="00BD5542"/>
    <w:rsid w:val="00BE0840"/>
    <w:rsid w:val="00BE5A60"/>
    <w:rsid w:val="00BE5C4E"/>
    <w:rsid w:val="00BE5C6A"/>
    <w:rsid w:val="00BF6D00"/>
    <w:rsid w:val="00C02326"/>
    <w:rsid w:val="00C05389"/>
    <w:rsid w:val="00C07496"/>
    <w:rsid w:val="00C07F2F"/>
    <w:rsid w:val="00C14A5B"/>
    <w:rsid w:val="00C14BC2"/>
    <w:rsid w:val="00C20E61"/>
    <w:rsid w:val="00C21B53"/>
    <w:rsid w:val="00C241D1"/>
    <w:rsid w:val="00C30D06"/>
    <w:rsid w:val="00C32A08"/>
    <w:rsid w:val="00C36C4F"/>
    <w:rsid w:val="00C46B9D"/>
    <w:rsid w:val="00C474BA"/>
    <w:rsid w:val="00C51BCD"/>
    <w:rsid w:val="00C54F6E"/>
    <w:rsid w:val="00C6676C"/>
    <w:rsid w:val="00C73315"/>
    <w:rsid w:val="00C74D89"/>
    <w:rsid w:val="00C7752C"/>
    <w:rsid w:val="00C82E48"/>
    <w:rsid w:val="00C833CC"/>
    <w:rsid w:val="00C86393"/>
    <w:rsid w:val="00C87ED5"/>
    <w:rsid w:val="00C90446"/>
    <w:rsid w:val="00C911A6"/>
    <w:rsid w:val="00C91699"/>
    <w:rsid w:val="00C921FE"/>
    <w:rsid w:val="00C93689"/>
    <w:rsid w:val="00C9448B"/>
    <w:rsid w:val="00C95662"/>
    <w:rsid w:val="00C95AB1"/>
    <w:rsid w:val="00C969CC"/>
    <w:rsid w:val="00CA3DB7"/>
    <w:rsid w:val="00CA5270"/>
    <w:rsid w:val="00CA70D8"/>
    <w:rsid w:val="00CA7722"/>
    <w:rsid w:val="00CB457B"/>
    <w:rsid w:val="00CC0241"/>
    <w:rsid w:val="00CD1B2E"/>
    <w:rsid w:val="00CD2859"/>
    <w:rsid w:val="00CD3A2F"/>
    <w:rsid w:val="00CE0A95"/>
    <w:rsid w:val="00CE1529"/>
    <w:rsid w:val="00CE1EAB"/>
    <w:rsid w:val="00CE2018"/>
    <w:rsid w:val="00CE323F"/>
    <w:rsid w:val="00CE6C34"/>
    <w:rsid w:val="00CE7E5C"/>
    <w:rsid w:val="00CF2FFA"/>
    <w:rsid w:val="00CF3963"/>
    <w:rsid w:val="00CF4FB1"/>
    <w:rsid w:val="00D01B3C"/>
    <w:rsid w:val="00D02A85"/>
    <w:rsid w:val="00D04679"/>
    <w:rsid w:val="00D06401"/>
    <w:rsid w:val="00D202EC"/>
    <w:rsid w:val="00D24F5A"/>
    <w:rsid w:val="00D266DC"/>
    <w:rsid w:val="00D27E27"/>
    <w:rsid w:val="00D3131E"/>
    <w:rsid w:val="00D350BF"/>
    <w:rsid w:val="00D351BD"/>
    <w:rsid w:val="00D359B1"/>
    <w:rsid w:val="00D36FB2"/>
    <w:rsid w:val="00D40D2B"/>
    <w:rsid w:val="00D46763"/>
    <w:rsid w:val="00D473BA"/>
    <w:rsid w:val="00D528B0"/>
    <w:rsid w:val="00D541E4"/>
    <w:rsid w:val="00D60B43"/>
    <w:rsid w:val="00D6104D"/>
    <w:rsid w:val="00D63C26"/>
    <w:rsid w:val="00D66F4B"/>
    <w:rsid w:val="00D71510"/>
    <w:rsid w:val="00D72FE3"/>
    <w:rsid w:val="00D82ADB"/>
    <w:rsid w:val="00D85667"/>
    <w:rsid w:val="00D874E5"/>
    <w:rsid w:val="00D94701"/>
    <w:rsid w:val="00D978E3"/>
    <w:rsid w:val="00DA0788"/>
    <w:rsid w:val="00DA22C6"/>
    <w:rsid w:val="00DB11BF"/>
    <w:rsid w:val="00DB397E"/>
    <w:rsid w:val="00DB512C"/>
    <w:rsid w:val="00DB5CAA"/>
    <w:rsid w:val="00DB6EEC"/>
    <w:rsid w:val="00DC2506"/>
    <w:rsid w:val="00DC5A2B"/>
    <w:rsid w:val="00DC5D7C"/>
    <w:rsid w:val="00DD0559"/>
    <w:rsid w:val="00DD236C"/>
    <w:rsid w:val="00DD45EB"/>
    <w:rsid w:val="00DE07B9"/>
    <w:rsid w:val="00DE105F"/>
    <w:rsid w:val="00DE1B32"/>
    <w:rsid w:val="00DE2BF3"/>
    <w:rsid w:val="00DE3ABF"/>
    <w:rsid w:val="00DE3B6A"/>
    <w:rsid w:val="00DE4DAA"/>
    <w:rsid w:val="00DE5914"/>
    <w:rsid w:val="00DF1A86"/>
    <w:rsid w:val="00DF79AC"/>
    <w:rsid w:val="00E00990"/>
    <w:rsid w:val="00E11287"/>
    <w:rsid w:val="00E1163A"/>
    <w:rsid w:val="00E13855"/>
    <w:rsid w:val="00E16F31"/>
    <w:rsid w:val="00E17DF7"/>
    <w:rsid w:val="00E220F6"/>
    <w:rsid w:val="00E25647"/>
    <w:rsid w:val="00E26B0B"/>
    <w:rsid w:val="00E3095D"/>
    <w:rsid w:val="00E317EC"/>
    <w:rsid w:val="00E32F94"/>
    <w:rsid w:val="00E367E4"/>
    <w:rsid w:val="00E40BF1"/>
    <w:rsid w:val="00E51088"/>
    <w:rsid w:val="00E512D1"/>
    <w:rsid w:val="00E53613"/>
    <w:rsid w:val="00E540C8"/>
    <w:rsid w:val="00E55EA1"/>
    <w:rsid w:val="00E5700E"/>
    <w:rsid w:val="00E600FB"/>
    <w:rsid w:val="00E65FCD"/>
    <w:rsid w:val="00E676EB"/>
    <w:rsid w:val="00E70867"/>
    <w:rsid w:val="00E70AD0"/>
    <w:rsid w:val="00E73D45"/>
    <w:rsid w:val="00E75EBE"/>
    <w:rsid w:val="00E765B1"/>
    <w:rsid w:val="00E84B47"/>
    <w:rsid w:val="00E84F76"/>
    <w:rsid w:val="00E90273"/>
    <w:rsid w:val="00E90FF0"/>
    <w:rsid w:val="00E910F0"/>
    <w:rsid w:val="00E92DCB"/>
    <w:rsid w:val="00E93E64"/>
    <w:rsid w:val="00EA3735"/>
    <w:rsid w:val="00EA3A35"/>
    <w:rsid w:val="00EA4618"/>
    <w:rsid w:val="00EB00D3"/>
    <w:rsid w:val="00EB118B"/>
    <w:rsid w:val="00EB45EB"/>
    <w:rsid w:val="00EB5402"/>
    <w:rsid w:val="00EB590A"/>
    <w:rsid w:val="00EC2866"/>
    <w:rsid w:val="00ED01E2"/>
    <w:rsid w:val="00ED2758"/>
    <w:rsid w:val="00ED2EA3"/>
    <w:rsid w:val="00ED4855"/>
    <w:rsid w:val="00ED5C86"/>
    <w:rsid w:val="00EE3C28"/>
    <w:rsid w:val="00EE454F"/>
    <w:rsid w:val="00EE6228"/>
    <w:rsid w:val="00EF0CF8"/>
    <w:rsid w:val="00EF15F4"/>
    <w:rsid w:val="00F06655"/>
    <w:rsid w:val="00F105F3"/>
    <w:rsid w:val="00F22361"/>
    <w:rsid w:val="00F22F60"/>
    <w:rsid w:val="00F249F2"/>
    <w:rsid w:val="00F24FFB"/>
    <w:rsid w:val="00F277E1"/>
    <w:rsid w:val="00F27BDD"/>
    <w:rsid w:val="00F31176"/>
    <w:rsid w:val="00F31C9D"/>
    <w:rsid w:val="00F33425"/>
    <w:rsid w:val="00F35577"/>
    <w:rsid w:val="00F35CAD"/>
    <w:rsid w:val="00F365C1"/>
    <w:rsid w:val="00F402D7"/>
    <w:rsid w:val="00F4475F"/>
    <w:rsid w:val="00F44EF4"/>
    <w:rsid w:val="00F44F95"/>
    <w:rsid w:val="00F46B96"/>
    <w:rsid w:val="00F52496"/>
    <w:rsid w:val="00F53D32"/>
    <w:rsid w:val="00F55285"/>
    <w:rsid w:val="00F55AFB"/>
    <w:rsid w:val="00F569BE"/>
    <w:rsid w:val="00F6439A"/>
    <w:rsid w:val="00F71B54"/>
    <w:rsid w:val="00F72D22"/>
    <w:rsid w:val="00F748F4"/>
    <w:rsid w:val="00F75676"/>
    <w:rsid w:val="00F7615F"/>
    <w:rsid w:val="00F7714D"/>
    <w:rsid w:val="00F800CD"/>
    <w:rsid w:val="00F800D6"/>
    <w:rsid w:val="00F84CCF"/>
    <w:rsid w:val="00F8517E"/>
    <w:rsid w:val="00F86B20"/>
    <w:rsid w:val="00F9586D"/>
    <w:rsid w:val="00F95EC4"/>
    <w:rsid w:val="00F97BA1"/>
    <w:rsid w:val="00FA3E0E"/>
    <w:rsid w:val="00FA6A6C"/>
    <w:rsid w:val="00FB1DA0"/>
    <w:rsid w:val="00FB3852"/>
    <w:rsid w:val="00FB43A1"/>
    <w:rsid w:val="00FC1035"/>
    <w:rsid w:val="00FC43BA"/>
    <w:rsid w:val="00FC752D"/>
    <w:rsid w:val="00FD0BD1"/>
    <w:rsid w:val="00FD3D68"/>
    <w:rsid w:val="00FD41FF"/>
    <w:rsid w:val="00FD4239"/>
    <w:rsid w:val="00FD46AF"/>
    <w:rsid w:val="00FD4B48"/>
    <w:rsid w:val="00FD5BCF"/>
    <w:rsid w:val="00FD652A"/>
    <w:rsid w:val="00FE0879"/>
    <w:rsid w:val="00FE7861"/>
    <w:rsid w:val="00FF0831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96295A0"/>
  <w15:chartTrackingRefBased/>
  <w15:docId w15:val="{CA65F547-F99B-46F1-82D9-7A816B1C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rag"/>
    <w:qFormat/>
    <w:rsid w:val="00CF2FFA"/>
    <w:pPr>
      <w:spacing w:before="60" w:after="120" w:line="24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548C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548C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06309D"/>
    <w:rPr>
      <w:sz w:val="20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qFormat/>
    <w:rsid w:val="00AD6E0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14BC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548C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B548C3"/>
    <w:rPr>
      <w:rFonts w:asciiTheme="majorHAnsi" w:eastAsiaTheme="majorEastAsia" w:hAnsiTheme="majorHAnsi" w:cstheme="majorBidi"/>
      <w:sz w:val="18"/>
    </w:rPr>
  </w:style>
  <w:style w:type="numbering" w:customStyle="1" w:styleId="Listformatnumreradlista">
    <w:name w:val="Listformat numrerad lista"/>
    <w:uiPriority w:val="99"/>
    <w:rsid w:val="00A66AB8"/>
    <w:pPr>
      <w:numPr>
        <w:numId w:val="1"/>
      </w:numPr>
    </w:pPr>
  </w:style>
  <w:style w:type="paragraph" w:styleId="Punktlista">
    <w:name w:val="List Bullet"/>
    <w:basedOn w:val="Normal"/>
    <w:uiPriority w:val="99"/>
    <w:rsid w:val="00C30D06"/>
    <w:pPr>
      <w:numPr>
        <w:numId w:val="4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C30D06"/>
    <w:pPr>
      <w:numPr>
        <w:ilvl w:val="1"/>
        <w:numId w:val="4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1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unhideWhenUsed/>
    <w:rsid w:val="001565B5"/>
    <w:rPr>
      <w:vertAlign w:val="superscript"/>
    </w:rPr>
  </w:style>
  <w:style w:type="paragraph" w:styleId="Rubrik">
    <w:name w:val="Title"/>
    <w:aliases w:val="Rubriknivå 1"/>
    <w:basedOn w:val="Normal"/>
    <w:next w:val="Normal"/>
    <w:link w:val="Rubrik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aliases w:val="Rubriknivå 1 Char"/>
    <w:basedOn w:val="Standardstycketeckensnitt"/>
    <w:link w:val="Rubrik"/>
    <w:uiPriority w:val="10"/>
    <w:rsid w:val="00FB385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Rapportrubrik3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66D62"/>
    <w:pPr>
      <w:pageBreakBefore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20" w:after="60" w:line="180" w:lineRule="atLeast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Innehll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customStyle="1" w:styleId="Rubrik1numrerad">
    <w:name w:val="Rubrik 1 numrerad"/>
    <w:basedOn w:val="Rubrik1"/>
    <w:next w:val="Normal"/>
    <w:qFormat/>
    <w:rsid w:val="006D129E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qFormat/>
    <w:rsid w:val="006D129E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next w:val="Normal"/>
    <w:qFormat/>
    <w:rsid w:val="006D129E"/>
    <w:pPr>
      <w:numPr>
        <w:ilvl w:val="2"/>
        <w:numId w:val="5"/>
      </w:numPr>
    </w:pPr>
  </w:style>
  <w:style w:type="paragraph" w:customStyle="1" w:styleId="Rubrik4numrerad">
    <w:name w:val="Rubrik 4 numrerad"/>
    <w:basedOn w:val="Rubrik4"/>
    <w:next w:val="Normal"/>
    <w:qFormat/>
    <w:rsid w:val="006D129E"/>
    <w:pPr>
      <w:numPr>
        <w:ilvl w:val="3"/>
        <w:numId w:val="5"/>
      </w:numPr>
    </w:pPr>
  </w:style>
  <w:style w:type="paragraph" w:customStyle="1" w:styleId="Rubrik5numrerad">
    <w:name w:val="Rubrik 5 numrerad"/>
    <w:basedOn w:val="Rubrik5"/>
    <w:next w:val="Normal"/>
    <w:qFormat/>
    <w:rsid w:val="006D129E"/>
    <w:pPr>
      <w:numPr>
        <w:ilvl w:val="4"/>
        <w:numId w:val="5"/>
      </w:numPr>
    </w:pPr>
  </w:style>
  <w:style w:type="numbering" w:customStyle="1" w:styleId="Listformatnumreraderubriker">
    <w:name w:val="Listformat numrerade rubriker"/>
    <w:uiPriority w:val="99"/>
    <w:rsid w:val="006D129E"/>
    <w:pPr>
      <w:numPr>
        <w:numId w:val="2"/>
      </w:numPr>
    </w:pPr>
  </w:style>
  <w:style w:type="paragraph" w:customStyle="1" w:styleId="Rapportrubrik1">
    <w:name w:val="Rapportrubrik 1"/>
    <w:basedOn w:val="Normal"/>
    <w:qFormat/>
    <w:rsid w:val="0064352D"/>
    <w:pPr>
      <w:spacing w:before="0" w:line="440" w:lineRule="atLeast"/>
    </w:pPr>
    <w:rPr>
      <w:rFonts w:ascii="Arial" w:hAnsi="Arial"/>
      <w:b/>
      <w:sz w:val="36"/>
    </w:rPr>
  </w:style>
  <w:style w:type="paragraph" w:customStyle="1" w:styleId="Rapportrubrik2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Ingetavstnd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customStyle="1" w:styleId="Listformatpunktlista2">
    <w:name w:val="Listformat punktlista2"/>
    <w:uiPriority w:val="99"/>
    <w:rsid w:val="00C30D06"/>
    <w:pPr>
      <w:numPr>
        <w:numId w:val="3"/>
      </w:numPr>
    </w:pPr>
  </w:style>
  <w:style w:type="paragraph" w:customStyle="1" w:styleId="Tabelltext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B34695"/>
    <w:rPr>
      <w:b/>
    </w:rPr>
  </w:style>
  <w:style w:type="paragraph" w:customStyle="1" w:styleId="Tabellrubrik">
    <w:name w:val="Tabellrubrik"/>
    <w:basedOn w:val="Normal"/>
    <w:next w:val="Normal"/>
    <w:qFormat/>
    <w:rsid w:val="0059183A"/>
    <w:pPr>
      <w:spacing w:before="0"/>
    </w:pPr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DE105F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customStyle="1" w:styleId="Normalindrag">
    <w:name w:val="Normal indrag"/>
    <w:basedOn w:val="Normal"/>
    <w:qFormat/>
    <w:rsid w:val="00A61352"/>
    <w:pPr>
      <w:spacing w:before="0"/>
      <w:ind w:firstLine="284"/>
      <w:jc w:val="both"/>
    </w:pPr>
  </w:style>
  <w:style w:type="paragraph" w:customStyle="1" w:styleId="RKnormal">
    <w:name w:val="RKnormal"/>
    <w:basedOn w:val="Normal"/>
    <w:rsid w:val="00273F34"/>
    <w:pPr>
      <w:tabs>
        <w:tab w:val="left" w:pos="2835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Palatino Linotype" w:eastAsia="Times New Roman" w:hAnsi="Palatino Linotype" w:cs="Times New Roman"/>
      <w:szCs w:val="20"/>
      <w:lang w:eastAsia="en-US"/>
    </w:rPr>
  </w:style>
  <w:style w:type="paragraph" w:styleId="Liststycke">
    <w:name w:val="List Paragraph"/>
    <w:aliases w:val="Code"/>
    <w:basedOn w:val="Normal"/>
    <w:link w:val="ListstyckeChar"/>
    <w:uiPriority w:val="34"/>
    <w:qFormat/>
    <w:rsid w:val="0037202E"/>
    <w:pPr>
      <w:spacing w:before="0"/>
      <w:ind w:left="1304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ListstyckeChar">
    <w:name w:val="Liststycke Char"/>
    <w:aliases w:val="Code Char"/>
    <w:link w:val="Liststycke"/>
    <w:uiPriority w:val="34"/>
    <w:rsid w:val="0037202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Rubrikniv3">
    <w:name w:val="Rubriknivå 3"/>
    <w:basedOn w:val="Normal"/>
    <w:link w:val="Rubrikniv3Char"/>
    <w:qFormat/>
    <w:rsid w:val="00CF2FFA"/>
    <w:pPr>
      <w:spacing w:before="240" w:after="60"/>
    </w:pPr>
    <w:rPr>
      <w:rFonts w:ascii="Arial" w:eastAsia="Times New Roman" w:hAnsi="Arial" w:cs="Arial"/>
      <w:bCs/>
      <w:color w:val="000000"/>
      <w:sz w:val="28"/>
      <w:szCs w:val="28"/>
      <w:lang w:eastAsia="en-US"/>
    </w:rPr>
  </w:style>
  <w:style w:type="character" w:customStyle="1" w:styleId="Rubrikniv3Char">
    <w:name w:val="Rubriknivå 3 Char"/>
    <w:basedOn w:val="Standardstycketeckensnitt"/>
    <w:link w:val="Rubrikniv3"/>
    <w:rsid w:val="00CF2FFA"/>
    <w:rPr>
      <w:rFonts w:ascii="Arial" w:eastAsia="Times New Roman" w:hAnsi="Arial" w:cs="Arial"/>
      <w:bCs/>
      <w:color w:val="000000"/>
      <w:sz w:val="28"/>
      <w:szCs w:val="28"/>
      <w:lang w:eastAsia="en-US"/>
    </w:rPr>
  </w:style>
  <w:style w:type="paragraph" w:customStyle="1" w:styleId="ParaAttribute1">
    <w:name w:val="ParaAttribute1"/>
    <w:rsid w:val="00CF2FFA"/>
    <w:pPr>
      <w:widowControl w:val="0"/>
      <w:wordWrap w:val="0"/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character" w:customStyle="1" w:styleId="CharAttribute2">
    <w:name w:val="CharAttribute2"/>
    <w:rsid w:val="00CF2FFA"/>
    <w:rPr>
      <w:rFonts w:ascii="Times New Roman" w:eastAsia="Times New Roman"/>
    </w:rPr>
  </w:style>
  <w:style w:type="character" w:customStyle="1" w:styleId="CharAttribute3">
    <w:name w:val="CharAttribute3"/>
    <w:rsid w:val="00CF2FFA"/>
    <w:rPr>
      <w:rFonts w:ascii="Times New Roman" w:eastAsia="Times New Roman"/>
      <w:i/>
    </w:rPr>
  </w:style>
  <w:style w:type="character" w:customStyle="1" w:styleId="CharAttribute4">
    <w:name w:val="CharAttribute4"/>
    <w:rsid w:val="00CF2FFA"/>
    <w:rPr>
      <w:rFonts w:ascii="Times New Roman" w:eastAsia="Times New Roman"/>
      <w:sz w:val="16"/>
    </w:rPr>
  </w:style>
  <w:style w:type="paragraph" w:customStyle="1" w:styleId="Rubrikniv2">
    <w:name w:val="Rubriknivå 2"/>
    <w:basedOn w:val="Normal"/>
    <w:link w:val="Rubrikniv2Char"/>
    <w:qFormat/>
    <w:rsid w:val="00CF2FFA"/>
    <w:pPr>
      <w:numPr>
        <w:ilvl w:val="1"/>
        <w:numId w:val="6"/>
      </w:numPr>
      <w:spacing w:before="240" w:after="100"/>
    </w:pPr>
    <w:rPr>
      <w:rFonts w:ascii="Arial" w:eastAsia="Times New Roman" w:hAnsi="Arial" w:cs="Arial"/>
      <w:b/>
      <w:bCs/>
      <w:color w:val="808080"/>
      <w:sz w:val="32"/>
      <w:szCs w:val="24"/>
      <w:lang w:eastAsia="en-US"/>
    </w:rPr>
  </w:style>
  <w:style w:type="character" w:customStyle="1" w:styleId="Rubrikniv2Char">
    <w:name w:val="Rubriknivå 2 Char"/>
    <w:basedOn w:val="Standardstycketeckensnitt"/>
    <w:link w:val="Rubrikniv2"/>
    <w:rsid w:val="00CF2FFA"/>
    <w:rPr>
      <w:rFonts w:ascii="Arial" w:eastAsia="Times New Roman" w:hAnsi="Arial" w:cs="Arial"/>
      <w:b/>
      <w:bCs/>
      <w:color w:val="808080"/>
      <w:sz w:val="32"/>
      <w:szCs w:val="24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F2F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F2FFA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F2FF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2F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2FFA"/>
    <w:rPr>
      <w:b/>
      <w:bCs/>
      <w:sz w:val="20"/>
      <w:szCs w:val="20"/>
    </w:rPr>
  </w:style>
  <w:style w:type="paragraph" w:customStyle="1" w:styleId="Indrag">
    <w:name w:val="Indrag"/>
    <w:basedOn w:val="Normal"/>
    <w:qFormat/>
    <w:rsid w:val="00CF2FFA"/>
    <w:pPr>
      <w:spacing w:before="0"/>
      <w:ind w:firstLine="284"/>
      <w:jc w:val="both"/>
    </w:pPr>
    <w:rPr>
      <w:rFonts w:ascii="Palatino Linotype" w:eastAsia="Times New Roman" w:hAnsi="Palatino Linotype" w:cs="Times New Roman"/>
      <w:sz w:val="22"/>
      <w:lang w:eastAsia="sv-SE"/>
    </w:rPr>
  </w:style>
  <w:style w:type="paragraph" w:customStyle="1" w:styleId="Default">
    <w:name w:val="Default"/>
    <w:rsid w:val="00CF2F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table" w:styleId="Rutntstabell1ljusdekorfrg1">
    <w:name w:val="Grid Table 1 Light Accent 1"/>
    <w:basedOn w:val="Normaltabell"/>
    <w:uiPriority w:val="46"/>
    <w:rsid w:val="00CF2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DBDFF" w:themeColor="accent1" w:themeTint="66"/>
        <w:left w:val="single" w:sz="4" w:space="0" w:color="7DBDFF" w:themeColor="accent1" w:themeTint="66"/>
        <w:bottom w:val="single" w:sz="4" w:space="0" w:color="7DBDFF" w:themeColor="accent1" w:themeTint="66"/>
        <w:right w:val="single" w:sz="4" w:space="0" w:color="7DBDFF" w:themeColor="accent1" w:themeTint="66"/>
        <w:insideH w:val="single" w:sz="4" w:space="0" w:color="7DBDFF" w:themeColor="accent1" w:themeTint="66"/>
        <w:insideV w:val="single" w:sz="4" w:space="0" w:color="7D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F2FF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1ljusdekorfrg11">
    <w:name w:val="Rutnätstabell 1 ljus – dekorfärg 11"/>
    <w:basedOn w:val="Normaltabell"/>
    <w:uiPriority w:val="46"/>
    <w:rsid w:val="00CF2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DBDFF" w:themeColor="accent1" w:themeTint="66"/>
        <w:left w:val="single" w:sz="4" w:space="0" w:color="7DBDFF" w:themeColor="accent1" w:themeTint="66"/>
        <w:bottom w:val="single" w:sz="4" w:space="0" w:color="7DBDFF" w:themeColor="accent1" w:themeTint="66"/>
        <w:right w:val="single" w:sz="4" w:space="0" w:color="7DBDFF" w:themeColor="accent1" w:themeTint="66"/>
        <w:insideH w:val="single" w:sz="4" w:space="0" w:color="7DBDFF" w:themeColor="accent1" w:themeTint="66"/>
        <w:insideV w:val="single" w:sz="4" w:space="0" w:color="7D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CF2FF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nvndHyperlnk">
    <w:name w:val="FollowedHyperlink"/>
    <w:basedOn w:val="Standardstycketeckensnitt"/>
    <w:uiPriority w:val="99"/>
    <w:semiHidden/>
    <w:unhideWhenUsed/>
    <w:rsid w:val="00CF2FFA"/>
    <w:rPr>
      <w:color w:val="954F72" w:themeColor="followedHyperlink"/>
      <w:u w:val="single"/>
    </w:rPr>
  </w:style>
  <w:style w:type="character" w:customStyle="1" w:styleId="institutions-avdnamn">
    <w:name w:val="institutions-/avd.namn"/>
    <w:basedOn w:val="Standardstycketeckensnitt"/>
    <w:rsid w:val="00CF2FFA"/>
    <w:rPr>
      <w:rFonts w:ascii="Arial Black" w:hAnsi="Arial Black"/>
      <w:sz w:val="20"/>
    </w:rPr>
  </w:style>
  <w:style w:type="numbering" w:customStyle="1" w:styleId="Listformatpunktlista">
    <w:name w:val="Listformat punktlista"/>
    <w:uiPriority w:val="99"/>
    <w:rsid w:val="00CF2FFA"/>
    <w:pPr>
      <w:numPr>
        <w:numId w:val="7"/>
      </w:numPr>
    </w:pPr>
  </w:style>
  <w:style w:type="numbering" w:customStyle="1" w:styleId="Ingenlista1">
    <w:name w:val="Ingen lista1"/>
    <w:next w:val="Ingenlista"/>
    <w:uiPriority w:val="99"/>
    <w:semiHidden/>
    <w:unhideWhenUsed/>
    <w:rsid w:val="003F1FCC"/>
  </w:style>
  <w:style w:type="table" w:customStyle="1" w:styleId="Tabellrutnt1">
    <w:name w:val="Tabellrutnät1"/>
    <w:basedOn w:val="Normaltabell"/>
    <w:next w:val="Tabellrutnt"/>
    <w:uiPriority w:val="39"/>
    <w:rsid w:val="003F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formatnumreradlista1">
    <w:name w:val="Listformat numrerad lista1"/>
    <w:uiPriority w:val="99"/>
    <w:rsid w:val="003F1FCC"/>
  </w:style>
  <w:style w:type="numbering" w:customStyle="1" w:styleId="Listformatnumreraderubriker1">
    <w:name w:val="Listformat numrerade rubriker1"/>
    <w:uiPriority w:val="99"/>
    <w:rsid w:val="003F1FCC"/>
  </w:style>
  <w:style w:type="numbering" w:customStyle="1" w:styleId="Listformatpunktlista21">
    <w:name w:val="Listformat punktlista21"/>
    <w:uiPriority w:val="99"/>
    <w:rsid w:val="003F1FCC"/>
  </w:style>
  <w:style w:type="table" w:customStyle="1" w:styleId="Rutntstabell1ljusdekorfrg12">
    <w:name w:val="Rutnätstabell 1 ljus – dekorfärg 12"/>
    <w:basedOn w:val="Normaltabell"/>
    <w:next w:val="Rutntstabell1ljusdekorfrg1"/>
    <w:uiPriority w:val="46"/>
    <w:rsid w:val="003F1FC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DBDFF" w:themeColor="accent1" w:themeTint="66"/>
        <w:left w:val="single" w:sz="4" w:space="0" w:color="7DBDFF" w:themeColor="accent1" w:themeTint="66"/>
        <w:bottom w:val="single" w:sz="4" w:space="0" w:color="7DBDFF" w:themeColor="accent1" w:themeTint="66"/>
        <w:right w:val="single" w:sz="4" w:space="0" w:color="7DBDFF" w:themeColor="accent1" w:themeTint="66"/>
        <w:insideH w:val="single" w:sz="4" w:space="0" w:color="7DBDFF" w:themeColor="accent1" w:themeTint="66"/>
        <w:insideV w:val="single" w:sz="4" w:space="0" w:color="7D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2">
    <w:name w:val="Rutnätstabell 22"/>
    <w:basedOn w:val="Normaltabell"/>
    <w:next w:val="Rutntstabell2"/>
    <w:uiPriority w:val="47"/>
    <w:rsid w:val="003F1F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1ljusdekorfrg111">
    <w:name w:val="Rutnätstabell 1 ljus – dekorfärg 111"/>
    <w:basedOn w:val="Normaltabell"/>
    <w:uiPriority w:val="46"/>
    <w:rsid w:val="003F1FC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DBDFF" w:themeColor="accent1" w:themeTint="66"/>
        <w:left w:val="single" w:sz="4" w:space="0" w:color="7DBDFF" w:themeColor="accent1" w:themeTint="66"/>
        <w:bottom w:val="single" w:sz="4" w:space="0" w:color="7DBDFF" w:themeColor="accent1" w:themeTint="66"/>
        <w:right w:val="single" w:sz="4" w:space="0" w:color="7DBDFF" w:themeColor="accent1" w:themeTint="66"/>
        <w:insideH w:val="single" w:sz="4" w:space="0" w:color="7DBDFF" w:themeColor="accent1" w:themeTint="66"/>
        <w:insideV w:val="single" w:sz="4" w:space="0" w:color="7D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1">
    <w:name w:val="Rutnätstabell 211"/>
    <w:basedOn w:val="Normaltabell"/>
    <w:uiPriority w:val="47"/>
    <w:rsid w:val="003F1F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formatpunktlista1">
    <w:name w:val="Listformat punktlista1"/>
    <w:uiPriority w:val="99"/>
    <w:rsid w:val="003F1FCC"/>
    <w:pPr>
      <w:numPr>
        <w:numId w:val="8"/>
      </w:numPr>
    </w:pPr>
  </w:style>
  <w:style w:type="table" w:customStyle="1" w:styleId="Tabellrutnt2">
    <w:name w:val="Tabellrutnät2"/>
    <w:basedOn w:val="Normaltabell"/>
    <w:next w:val="Tabellrutnt"/>
    <w:uiPriority w:val="39"/>
    <w:rsid w:val="0027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igurfrteckning">
    <w:name w:val="table of figures"/>
    <w:basedOn w:val="Normal"/>
    <w:next w:val="Normal"/>
    <w:uiPriority w:val="99"/>
    <w:unhideWhenUsed/>
    <w:rsid w:val="00D71510"/>
    <w:pPr>
      <w:spacing w:after="0"/>
    </w:pPr>
  </w:style>
  <w:style w:type="character" w:styleId="Olstomnmnande">
    <w:name w:val="Unresolved Mention"/>
    <w:basedOn w:val="Standardstycketeckensnitt"/>
    <w:uiPriority w:val="99"/>
    <w:semiHidden/>
    <w:unhideWhenUsed/>
    <w:rsid w:val="009E5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130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1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76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nast%2011%20oktober%20ska%20respektive%20fakultet%20och%20f&#246;rvaltning%20skicka%20f&#246;rslag%20p&#229;%20universitets&#246;vergripande%20aktiviteter%20till%20Universitetsledningens%20stab.%20Den%20interna%20tidplanen%20s&#228;tts%20av%20respektive%20fakultet%20och%20f&#246;rvaltning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ve\AppData\Roaming\Microsoft\TemplatesMIUNWorkGrp\Rapport%20enke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B19E-EC60-420F-8F71-57BA4398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90</TotalTime>
  <Pages>2</Pages>
  <Words>256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Vesslegård Mona</dc:creator>
  <cp:keywords/>
  <dc:description/>
  <cp:lastModifiedBy>Vesslegård, Mona</cp:lastModifiedBy>
  <cp:revision>23</cp:revision>
  <cp:lastPrinted>2015-06-09T07:57:00Z</cp:lastPrinted>
  <dcterms:created xsi:type="dcterms:W3CDTF">2020-09-09T08:22:00Z</dcterms:created>
  <dcterms:modified xsi:type="dcterms:W3CDTF">2023-02-28T09:42:00Z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</Properties>
</file>